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5AAEA" w14:textId="77777777" w:rsidR="006B5027" w:rsidRDefault="006B5027">
      <w:pPr>
        <w:spacing w:before="36"/>
        <w:ind w:right="29"/>
        <w:jc w:val="center"/>
        <w:rPr>
          <w:sz w:val="20"/>
        </w:rPr>
      </w:pPr>
      <w:r>
        <w:rPr>
          <w:noProof/>
          <w:sz w:val="20"/>
        </w:rPr>
        <w:drawing>
          <wp:inline distT="0" distB="0" distL="0" distR="0" wp14:anchorId="78AA0A9A" wp14:editId="755C689E">
            <wp:extent cx="1546860" cy="1483166"/>
            <wp:effectExtent l="0" t="0" r="0" b="3175"/>
            <wp:docPr id="476285133" name="Picture 1" descr="A logo with people around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6285133" name="Picture 1" descr="A logo with people around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603" cy="1488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A739B" w14:textId="7C4572E5" w:rsidR="00BD5F80" w:rsidRDefault="006B5027">
      <w:pPr>
        <w:spacing w:before="36"/>
        <w:ind w:right="29"/>
        <w:jc w:val="center"/>
        <w:rPr>
          <w:sz w:val="20"/>
        </w:rPr>
      </w:pPr>
      <w:r>
        <w:rPr>
          <w:sz w:val="20"/>
        </w:rPr>
        <w:t>Richard</w:t>
      </w:r>
      <w:r>
        <w:rPr>
          <w:spacing w:val="-5"/>
          <w:sz w:val="20"/>
        </w:rPr>
        <w:t xml:space="preserve"> </w:t>
      </w:r>
      <w:r>
        <w:rPr>
          <w:sz w:val="20"/>
        </w:rPr>
        <w:t>Hill</w:t>
      </w:r>
      <w:r>
        <w:rPr>
          <w:spacing w:val="-6"/>
          <w:sz w:val="20"/>
        </w:rPr>
        <w:t xml:space="preserve"> </w:t>
      </w:r>
      <w:r>
        <w:rPr>
          <w:sz w:val="20"/>
        </w:rPr>
        <w:t>CE</w:t>
      </w:r>
      <w:r>
        <w:rPr>
          <w:spacing w:val="-5"/>
          <w:sz w:val="20"/>
        </w:rPr>
        <w:t xml:space="preserve"> </w:t>
      </w:r>
      <w:r>
        <w:rPr>
          <w:sz w:val="20"/>
        </w:rPr>
        <w:t>Primary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School</w:t>
      </w:r>
    </w:p>
    <w:p w14:paraId="1A01DC93" w14:textId="77777777" w:rsidR="00BD5F80" w:rsidRDefault="006B5027">
      <w:pPr>
        <w:pStyle w:val="BodyText"/>
        <w:spacing w:before="241"/>
        <w:ind w:left="13" w:right="29"/>
        <w:jc w:val="center"/>
      </w:pPr>
      <w:r>
        <w:rPr>
          <w:u w:val="single"/>
        </w:rPr>
        <w:t>EQUALITY</w:t>
      </w:r>
      <w:r>
        <w:rPr>
          <w:spacing w:val="-8"/>
          <w:u w:val="single"/>
        </w:rPr>
        <w:t xml:space="preserve"> </w:t>
      </w:r>
      <w:r>
        <w:rPr>
          <w:spacing w:val="-2"/>
          <w:u w:val="single"/>
        </w:rPr>
        <w:t>OBJECTIVES</w:t>
      </w:r>
    </w:p>
    <w:p w14:paraId="5477B005" w14:textId="77777777" w:rsidR="00BD5F80" w:rsidRDefault="006B5027">
      <w:pPr>
        <w:pStyle w:val="BodyText"/>
        <w:spacing w:before="4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CF9197" wp14:editId="5F112BBD">
                <wp:simplePos x="0" y="0"/>
                <wp:positionH relativeFrom="page">
                  <wp:posOffset>650875</wp:posOffset>
                </wp:positionH>
                <wp:positionV relativeFrom="paragraph">
                  <wp:posOffset>176342</wp:posOffset>
                </wp:positionV>
                <wp:extent cx="9391015" cy="688975"/>
                <wp:effectExtent l="0" t="0" r="0" b="0"/>
                <wp:wrapTopAndBottom/>
                <wp:docPr id="1" name="Text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91015" cy="68897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17B1F9" w14:textId="77777777" w:rsidR="00BD5F80" w:rsidRDefault="006B5027">
                            <w:pPr>
                              <w:spacing w:before="3" w:line="265" w:lineRule="exact"/>
                              <w:ind w:left="10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Equality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Objective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1: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Achievement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for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all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pupils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at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the</w:t>
                            </w:r>
                            <w:r>
                              <w:rPr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school</w:t>
                            </w:r>
                          </w:p>
                          <w:p w14:paraId="62134CA9" w14:textId="1FBFAD7D" w:rsidR="00BD5F80" w:rsidRDefault="006B5027">
                            <w:pPr>
                              <w:pStyle w:val="BodyText"/>
                              <w:ind w:left="102" w:right="65"/>
                            </w:pPr>
                            <w:r>
                              <w:t>At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Richard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Hill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CE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 xml:space="preserve">Primary </w:t>
                            </w:r>
                            <w:proofErr w:type="gramStart"/>
                            <w:r>
                              <w:t>School</w:t>
                            </w:r>
                            <w:proofErr w:type="gramEnd"/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aim for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equality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opportunity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to foster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good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relationships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in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engaging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parents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carers,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tackling discrimination and narrowing gaps of achievement where they exist.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CF9197" id="_x0000_t202" coordsize="21600,21600" o:spt="202" path="m,l,21600r21600,l21600,xe">
                <v:stroke joinstyle="miter"/>
                <v:path gradientshapeok="t" o:connecttype="rect"/>
              </v:shapetype>
              <v:shape id="Textbox 1" o:spid="_x0000_s1026" type="#_x0000_t202" style="position:absolute;margin-left:51.25pt;margin-top:13.9pt;width:739.45pt;height:54.2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Z65wwEAAH4DAAAOAAAAZHJzL2Uyb0RvYy54bWysU8Fu2zAMvQ/YPwi6L3Y6NEuMOMXWoMOA&#10;YivQ9QMUWYqFyaImKrHz96NkJynW2zAfZMp8euJ7pNd3Q2fZUQU04Go+n5WcKSehMW5f85efDx+W&#10;nGEUrhEWnKr5SSG/27x/t+59pW6gBduowIjEYdX7mrcx+qooULaqEzgDrxwlNYRORNqGfdEE0RN7&#10;Z4ubslwUPYTGB5AKkb5uxyTfZH6tlYw/tEYVma051RbzGvK6S2uxWYtqH4RvjZzKEP9QRSeMo0sv&#10;VFsRBTsE84aqMzIAgo4zCV0BWhupsgZSMy//UvPcCq+yFjIH/cUm/H+08vvx2T8FFocvMFADswj0&#10;jyB/IXlT9B6rCZM8xQoJnYQOOnTpTRIYHSRvTxc/1RCZpI+rj6t5Ob/lTFJusVyuPt0mw4vraR8w&#10;flXQsRTUPFC/cgXi+IhxhJ4h6TLrWE9M5Wox1gnWNA/G2pTDsN/d28COIrU6P9Nl+BqW6LYC2xGX&#10;UxPMuknvKDGJjcNuoCpSuIPmRD71NCo1x98HERRn9pujXqS5OgfhHOzOQYj2HvL0pSodfD5E0CaL&#10;u/JON1OTsz3TQKYper3PqOtvs/kDAAD//wMAUEsDBBQABgAIAAAAIQA8QPLO3gAAAAsBAAAPAAAA&#10;ZHJzL2Rvd25yZXYueG1sTI/PboJAEMbvTfoOm2nSW11ARYMspiGxlx6aqg+wwghEdnbLrohv3/HU&#10;3ubL/PL9ybeT6cWIg+8sKYhnEQikytYdNQqOh93bGoQPmmrdW0IFd/SwLZ6fcp3V9kbfOO5DI9iE&#10;fKYVtCG4TEpftWi0n1mHxL+zHYwOLIdG1oO+sbnpZRJFqTS6I05otcOyxeqyvxoFH1+HEH7i44L8&#10;57hblalL76VT6vVlet+ACDiFPxge9bk6FNzpZK9Ue9GzjpIlowqSFU94AMt1vABx4muezkEWufy/&#10;ofgFAAD//wMAUEsBAi0AFAAGAAgAAAAhALaDOJL+AAAA4QEAABMAAAAAAAAAAAAAAAAAAAAAAFtD&#10;b250ZW50X1R5cGVzXS54bWxQSwECLQAUAAYACAAAACEAOP0h/9YAAACUAQAACwAAAAAAAAAAAAAA&#10;AAAvAQAAX3JlbHMvLnJlbHNQSwECLQAUAAYACAAAACEAfa2eucMBAAB+AwAADgAAAAAAAAAAAAAA&#10;AAAuAgAAZHJzL2Uyb0RvYy54bWxQSwECLQAUAAYACAAAACEAPEDyzt4AAAALAQAADwAAAAAAAAAA&#10;AAAAAAAdBAAAZHJzL2Rvd25yZXYueG1sUEsFBgAAAAAEAAQA8wAAACgFAAAAAA==&#10;" filled="f" strokeweight=".48pt">
                <v:path arrowok="t"/>
                <v:textbox inset="0,0,0,0">
                  <w:txbxContent>
                    <w:p w14:paraId="0217B1F9" w14:textId="77777777" w:rsidR="00BD5F80" w:rsidRDefault="006B5027">
                      <w:pPr>
                        <w:spacing w:before="3" w:line="265" w:lineRule="exact"/>
                        <w:ind w:left="10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Equality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Objective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1: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Achievement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for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all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pupils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at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</w:rPr>
                        <w:t>the</w:t>
                      </w:r>
                      <w:r>
                        <w:rPr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school</w:t>
                      </w:r>
                    </w:p>
                    <w:p w14:paraId="62134CA9" w14:textId="1FBFAD7D" w:rsidR="00BD5F80" w:rsidRDefault="006B5027">
                      <w:pPr>
                        <w:pStyle w:val="BodyText"/>
                        <w:ind w:left="102" w:right="65"/>
                      </w:pPr>
                      <w:r>
                        <w:t>At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Richard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Hill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CE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 xml:space="preserve">Primary </w:t>
                      </w:r>
                      <w:proofErr w:type="gramStart"/>
                      <w:r>
                        <w:t>School</w:t>
                      </w:r>
                      <w:proofErr w:type="gramEnd"/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aim for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equality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opportunity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to foster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good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relationships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in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engaging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parents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carers,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tackling discrimination and narrowing gaps of achievement where they exist.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0EA887A3" w14:textId="77777777" w:rsidR="00BD5F80" w:rsidRDefault="00BD5F80">
      <w:pPr>
        <w:pStyle w:val="BodyText"/>
        <w:spacing w:before="7"/>
        <w:rPr>
          <w:sz w:val="19"/>
        </w:r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93"/>
        <w:gridCol w:w="7398"/>
      </w:tblGrid>
      <w:tr w:rsidR="00BD5F80" w14:paraId="476EB68E" w14:textId="77777777">
        <w:trPr>
          <w:trHeight w:val="268"/>
        </w:trPr>
        <w:tc>
          <w:tcPr>
            <w:tcW w:w="7393" w:type="dxa"/>
          </w:tcPr>
          <w:p w14:paraId="72682731" w14:textId="77777777" w:rsidR="00BD5F80" w:rsidRDefault="006B5027">
            <w:pPr>
              <w:pStyle w:val="TableParagraph"/>
              <w:spacing w:line="249" w:lineRule="exact"/>
              <w:ind w:left="19"/>
            </w:pPr>
            <w:r>
              <w:rPr>
                <w:spacing w:val="-2"/>
              </w:rPr>
              <w:t>Outcomes:</w:t>
            </w:r>
          </w:p>
        </w:tc>
        <w:tc>
          <w:tcPr>
            <w:tcW w:w="7398" w:type="dxa"/>
          </w:tcPr>
          <w:p w14:paraId="20B47EBC" w14:textId="77777777" w:rsidR="00BD5F80" w:rsidRDefault="006B5027">
            <w:pPr>
              <w:pStyle w:val="TableParagraph"/>
              <w:spacing w:line="249" w:lineRule="exact"/>
              <w:ind w:left="22"/>
            </w:pPr>
            <w:r>
              <w:t>Measured</w:t>
            </w:r>
            <w:r>
              <w:rPr>
                <w:spacing w:val="-5"/>
              </w:rPr>
              <w:t xml:space="preserve"> by:</w:t>
            </w:r>
          </w:p>
        </w:tc>
      </w:tr>
      <w:tr w:rsidR="00BD5F80" w14:paraId="7ADDCA3D" w14:textId="77777777">
        <w:trPr>
          <w:trHeight w:val="839"/>
        </w:trPr>
        <w:tc>
          <w:tcPr>
            <w:tcW w:w="7393" w:type="dxa"/>
          </w:tcPr>
          <w:p w14:paraId="7D5E51A1" w14:textId="77777777" w:rsidR="00BD5F80" w:rsidRDefault="006B5027">
            <w:pPr>
              <w:pStyle w:val="TableParagraph"/>
              <w:spacing w:line="240" w:lineRule="auto"/>
              <w:ind w:left="112"/>
              <w:jc w:val="left"/>
            </w:pPr>
            <w:r>
              <w:t xml:space="preserve">The school </w:t>
            </w:r>
            <w:proofErr w:type="gramStart"/>
            <w:r>
              <w:t>is able to</w:t>
            </w:r>
            <w:proofErr w:type="gramEnd"/>
            <w:r>
              <w:t xml:space="preserve"> effectively </w:t>
            </w:r>
            <w:proofErr w:type="spellStart"/>
            <w:r>
              <w:t>analyse</w:t>
            </w:r>
            <w:proofErr w:type="spellEnd"/>
            <w:r>
              <w:t xml:space="preserve"> the data it collates on the protected characteristics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ethnicity,</w:t>
            </w:r>
            <w:r>
              <w:rPr>
                <w:spacing w:val="-7"/>
              </w:rPr>
              <w:t xml:space="preserve"> </w:t>
            </w:r>
            <w:r>
              <w:t>gender,</w:t>
            </w:r>
            <w:r>
              <w:rPr>
                <w:spacing w:val="-4"/>
              </w:rPr>
              <w:t xml:space="preserve"> </w:t>
            </w:r>
            <w:r>
              <w:t>socio-economic</w:t>
            </w:r>
            <w:r>
              <w:rPr>
                <w:spacing w:val="-5"/>
              </w:rPr>
              <w:t xml:space="preserve"> </w:t>
            </w:r>
            <w:r>
              <w:t>circumstances,</w:t>
            </w:r>
            <w:r>
              <w:rPr>
                <w:spacing w:val="-3"/>
              </w:rPr>
              <w:t xml:space="preserve"> </w:t>
            </w:r>
            <w:r>
              <w:t>religion</w:t>
            </w:r>
            <w:r>
              <w:rPr>
                <w:spacing w:val="-5"/>
              </w:rPr>
              <w:t xml:space="preserve"> </w:t>
            </w:r>
            <w:r>
              <w:t>and other groups to address any differentials in outcomes for these groups.</w:t>
            </w:r>
          </w:p>
        </w:tc>
        <w:tc>
          <w:tcPr>
            <w:tcW w:w="7398" w:type="dxa"/>
          </w:tcPr>
          <w:p w14:paraId="266E8AD8" w14:textId="77777777" w:rsidR="00BD5F80" w:rsidRDefault="006B5027">
            <w:pPr>
              <w:pStyle w:val="TableParagraph"/>
              <w:numPr>
                <w:ilvl w:val="0"/>
                <w:numId w:val="2"/>
              </w:numPr>
              <w:tabs>
                <w:tab w:val="left" w:pos="837"/>
              </w:tabs>
              <w:spacing w:before="2" w:line="279" w:lineRule="exact"/>
              <w:ind w:hanging="362"/>
              <w:jc w:val="left"/>
            </w:pPr>
            <w:r>
              <w:t>Data</w:t>
            </w:r>
            <w:r>
              <w:rPr>
                <w:spacing w:val="-2"/>
              </w:rPr>
              <w:t xml:space="preserve"> analysis</w:t>
            </w:r>
          </w:p>
          <w:p w14:paraId="79D155F5" w14:textId="77777777" w:rsidR="00BD5F80" w:rsidRDefault="006B5027">
            <w:pPr>
              <w:pStyle w:val="TableParagraph"/>
              <w:numPr>
                <w:ilvl w:val="0"/>
                <w:numId w:val="2"/>
              </w:numPr>
              <w:tabs>
                <w:tab w:val="left" w:pos="837"/>
              </w:tabs>
              <w:spacing w:line="271" w:lineRule="exact"/>
              <w:ind w:hanging="362"/>
              <w:jc w:val="left"/>
            </w:pPr>
            <w:r>
              <w:t>Discussion</w:t>
            </w:r>
            <w:r>
              <w:rPr>
                <w:spacing w:val="-5"/>
              </w:rPr>
              <w:t xml:space="preserve"> </w:t>
            </w:r>
            <w:r>
              <w:t>with</w:t>
            </w:r>
            <w:r>
              <w:rPr>
                <w:spacing w:val="-4"/>
              </w:rPr>
              <w:t xml:space="preserve"> </w:t>
            </w:r>
            <w:r>
              <w:t>parents,</w:t>
            </w:r>
            <w:r>
              <w:rPr>
                <w:spacing w:val="-7"/>
              </w:rPr>
              <w:t xml:space="preserve"> </w:t>
            </w:r>
            <w:r>
              <w:t>pupils,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staff</w:t>
            </w:r>
          </w:p>
          <w:p w14:paraId="6EDBA1DF" w14:textId="77777777" w:rsidR="00BD5F80" w:rsidRDefault="006B5027">
            <w:pPr>
              <w:pStyle w:val="TableParagraph"/>
              <w:numPr>
                <w:ilvl w:val="0"/>
                <w:numId w:val="2"/>
              </w:numPr>
              <w:tabs>
                <w:tab w:val="left" w:pos="837"/>
              </w:tabs>
              <w:spacing w:line="267" w:lineRule="exact"/>
              <w:ind w:hanging="362"/>
              <w:jc w:val="left"/>
            </w:pPr>
            <w:r>
              <w:t>Lesson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observations</w:t>
            </w:r>
          </w:p>
        </w:tc>
      </w:tr>
    </w:tbl>
    <w:p w14:paraId="29A48B76" w14:textId="77777777" w:rsidR="00BD5F80" w:rsidRDefault="00BD5F80">
      <w:pPr>
        <w:pStyle w:val="BodyText"/>
        <w:rPr>
          <w:sz w:val="24"/>
        </w:rPr>
      </w:pPr>
    </w:p>
    <w:p w14:paraId="2886E6BD" w14:textId="77777777" w:rsidR="00BD5F80" w:rsidRDefault="006B5027">
      <w:pPr>
        <w:ind w:left="210"/>
        <w:rPr>
          <w:i/>
          <w:sz w:val="24"/>
        </w:rPr>
      </w:pPr>
      <w:r>
        <w:rPr>
          <w:i/>
          <w:sz w:val="24"/>
        </w:rPr>
        <w:t>KEY: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D=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disability,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G=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gender,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R=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religion/belief,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E=ethnicity,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S=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socio</w:t>
      </w:r>
      <w:r>
        <w:rPr>
          <w:i/>
          <w:spacing w:val="3"/>
          <w:sz w:val="24"/>
        </w:rPr>
        <w:t xml:space="preserve"> </w:t>
      </w:r>
      <w:r>
        <w:rPr>
          <w:i/>
          <w:spacing w:val="-2"/>
          <w:sz w:val="24"/>
        </w:rPr>
        <w:t>economic</w: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899"/>
        <w:gridCol w:w="897"/>
        <w:gridCol w:w="902"/>
        <w:gridCol w:w="898"/>
        <w:gridCol w:w="5141"/>
        <w:gridCol w:w="5144"/>
      </w:tblGrid>
      <w:tr w:rsidR="00BD5F80" w14:paraId="6F4631FE" w14:textId="77777777">
        <w:trPr>
          <w:trHeight w:val="294"/>
        </w:trPr>
        <w:tc>
          <w:tcPr>
            <w:tcW w:w="900" w:type="dxa"/>
          </w:tcPr>
          <w:p w14:paraId="5A4EB554" w14:textId="77777777" w:rsidR="00BD5F80" w:rsidRDefault="006B5027">
            <w:pPr>
              <w:pStyle w:val="TableParagraph"/>
              <w:spacing w:line="275" w:lineRule="exact"/>
              <w:ind w:left="15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899" w:type="dxa"/>
          </w:tcPr>
          <w:p w14:paraId="188F3B19" w14:textId="77777777" w:rsidR="00BD5F80" w:rsidRDefault="006B5027">
            <w:pPr>
              <w:pStyle w:val="TableParagraph"/>
              <w:spacing w:line="275" w:lineRule="exact"/>
              <w:ind w:left="21"/>
              <w:rPr>
                <w:sz w:val="24"/>
              </w:rPr>
            </w:pPr>
            <w:r>
              <w:rPr>
                <w:spacing w:val="-10"/>
                <w:sz w:val="24"/>
              </w:rPr>
              <w:t>G</w:t>
            </w:r>
          </w:p>
        </w:tc>
        <w:tc>
          <w:tcPr>
            <w:tcW w:w="897" w:type="dxa"/>
          </w:tcPr>
          <w:p w14:paraId="49DAF0EB" w14:textId="77777777" w:rsidR="00BD5F80" w:rsidRDefault="006B502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R</w:t>
            </w:r>
          </w:p>
        </w:tc>
        <w:tc>
          <w:tcPr>
            <w:tcW w:w="902" w:type="dxa"/>
          </w:tcPr>
          <w:p w14:paraId="6F59421B" w14:textId="77777777" w:rsidR="00BD5F80" w:rsidRDefault="006B5027">
            <w:pPr>
              <w:pStyle w:val="TableParagraph"/>
              <w:spacing w:line="275" w:lineRule="exact"/>
              <w:ind w:left="25"/>
              <w:rPr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898" w:type="dxa"/>
          </w:tcPr>
          <w:p w14:paraId="4E4A04BD" w14:textId="77777777" w:rsidR="00BD5F80" w:rsidRDefault="006B5027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S</w:t>
            </w:r>
          </w:p>
        </w:tc>
        <w:tc>
          <w:tcPr>
            <w:tcW w:w="5141" w:type="dxa"/>
          </w:tcPr>
          <w:p w14:paraId="08A4951D" w14:textId="77777777" w:rsidR="00BD5F80" w:rsidRDefault="006B5027">
            <w:pPr>
              <w:pStyle w:val="TableParagraph"/>
              <w:spacing w:line="275" w:lineRule="exact"/>
              <w:ind w:left="43"/>
              <w:rPr>
                <w:sz w:val="24"/>
              </w:rPr>
            </w:pPr>
            <w:r>
              <w:rPr>
                <w:spacing w:val="-2"/>
                <w:sz w:val="24"/>
              </w:rPr>
              <w:t>Activity</w:t>
            </w:r>
          </w:p>
        </w:tc>
        <w:tc>
          <w:tcPr>
            <w:tcW w:w="5144" w:type="dxa"/>
          </w:tcPr>
          <w:p w14:paraId="2CF933D5" w14:textId="77777777" w:rsidR="00BD5F80" w:rsidRDefault="006B5027">
            <w:pPr>
              <w:pStyle w:val="TableParagraph"/>
              <w:spacing w:line="275" w:lineRule="exact"/>
              <w:ind w:left="1603"/>
              <w:jc w:val="left"/>
              <w:rPr>
                <w:sz w:val="24"/>
              </w:rPr>
            </w:pPr>
            <w:r>
              <w:rPr>
                <w:sz w:val="24"/>
              </w:rPr>
              <w:t>Progress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Milestones</w:t>
            </w:r>
          </w:p>
        </w:tc>
      </w:tr>
      <w:tr w:rsidR="00BD5F80" w14:paraId="1DADFDC8" w14:textId="77777777">
        <w:trPr>
          <w:trHeight w:val="806"/>
        </w:trPr>
        <w:tc>
          <w:tcPr>
            <w:tcW w:w="900" w:type="dxa"/>
          </w:tcPr>
          <w:p w14:paraId="72F8BF47" w14:textId="77777777" w:rsidR="00BD5F80" w:rsidRDefault="006B5027">
            <w:pPr>
              <w:pStyle w:val="TableParagraph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4BCEF71C" w14:textId="77777777" w:rsidR="00BD5F80" w:rsidRDefault="006B5027">
            <w:pPr>
              <w:pStyle w:val="TableParagraph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5DEAD1CD" w14:textId="77777777" w:rsidR="00BD5F80" w:rsidRDefault="006B5027">
            <w:pPr>
              <w:pStyle w:val="TableParagraph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147F7D24" w14:textId="77777777" w:rsidR="00BD5F80" w:rsidRDefault="006B5027">
            <w:pPr>
              <w:pStyle w:val="TableParagraph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79F0957B" w14:textId="77777777" w:rsidR="00BD5F80" w:rsidRDefault="006B5027">
            <w:pPr>
              <w:pStyle w:val="TableParagraph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1DA393DC" w14:textId="77777777" w:rsidR="00BD5F80" w:rsidRDefault="006B5027">
            <w:pPr>
              <w:pStyle w:val="TableParagraph"/>
              <w:spacing w:line="240" w:lineRule="auto"/>
              <w:ind w:left="122"/>
              <w:jc w:val="left"/>
            </w:pPr>
            <w:r>
              <w:t xml:space="preserve">Termly assessments in reading, writing and </w:t>
            </w:r>
            <w:proofErr w:type="spellStart"/>
            <w:r>
              <w:t>maths</w:t>
            </w:r>
            <w:proofErr w:type="spellEnd"/>
            <w:r>
              <w:t xml:space="preserve"> </w:t>
            </w:r>
            <w:proofErr w:type="spellStart"/>
            <w:r>
              <w:t>analysed</w:t>
            </w:r>
            <w:proofErr w:type="spellEnd"/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>group</w:t>
            </w:r>
            <w:r>
              <w:rPr>
                <w:spacing w:val="-6"/>
              </w:rPr>
              <w:t xml:space="preserve"> </w:t>
            </w:r>
            <w:r>
              <w:t>level</w:t>
            </w:r>
            <w:r>
              <w:rPr>
                <w:spacing w:val="-5"/>
              </w:rPr>
              <w:t xml:space="preserve"> </w:t>
            </w:r>
            <w:r>
              <w:t>for</w:t>
            </w:r>
            <w:r>
              <w:rPr>
                <w:spacing w:val="-7"/>
              </w:rPr>
              <w:t xml:space="preserve"> </w:t>
            </w:r>
            <w:r>
              <w:t>attainment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progress.</w:t>
            </w:r>
          </w:p>
        </w:tc>
        <w:tc>
          <w:tcPr>
            <w:tcW w:w="5144" w:type="dxa"/>
          </w:tcPr>
          <w:p w14:paraId="276C2249" w14:textId="77777777" w:rsidR="00BD5F80" w:rsidRDefault="006B5027">
            <w:pPr>
              <w:pStyle w:val="TableParagraph"/>
              <w:spacing w:line="268" w:lineRule="exact"/>
              <w:ind w:left="125"/>
              <w:jc w:val="left"/>
            </w:pPr>
            <w:r>
              <w:t>Assessments</w:t>
            </w:r>
            <w:r>
              <w:rPr>
                <w:spacing w:val="-8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date.</w:t>
            </w:r>
            <w:r>
              <w:rPr>
                <w:spacing w:val="-7"/>
              </w:rPr>
              <w:t xml:space="preserve"> </w:t>
            </w:r>
            <w:r>
              <w:t>SLT</w:t>
            </w:r>
            <w:r>
              <w:rPr>
                <w:spacing w:val="-5"/>
              </w:rPr>
              <w:t xml:space="preserve"> </w:t>
            </w:r>
            <w:r>
              <w:t>have</w:t>
            </w:r>
            <w:r>
              <w:rPr>
                <w:spacing w:val="-4"/>
              </w:rPr>
              <w:t xml:space="preserve"> </w:t>
            </w:r>
            <w:r>
              <w:t>overview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proofErr w:type="gramStart"/>
            <w:r>
              <w:rPr>
                <w:spacing w:val="-5"/>
              </w:rPr>
              <w:t>all</w:t>
            </w:r>
            <w:proofErr w:type="gramEnd"/>
          </w:p>
          <w:p w14:paraId="7A6C094E" w14:textId="77777777" w:rsidR="00BD5F80" w:rsidRDefault="006B5027">
            <w:pPr>
              <w:pStyle w:val="TableParagraph"/>
              <w:spacing w:line="262" w:lineRule="exact"/>
              <w:ind w:left="125" w:right="162"/>
              <w:jc w:val="left"/>
            </w:pPr>
            <w:r>
              <w:t>teachers</w:t>
            </w:r>
            <w:r>
              <w:rPr>
                <w:spacing w:val="-10"/>
              </w:rPr>
              <w:t xml:space="preserve"> </w:t>
            </w: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relative</w:t>
            </w:r>
            <w:r>
              <w:rPr>
                <w:spacing w:val="-6"/>
              </w:rPr>
              <w:t xml:space="preserve"> </w:t>
            </w:r>
            <w:r>
              <w:t>attainment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progress of groups.</w:t>
            </w:r>
          </w:p>
        </w:tc>
      </w:tr>
      <w:tr w:rsidR="00BD5F80" w14:paraId="35930AE6" w14:textId="77777777">
        <w:trPr>
          <w:trHeight w:val="354"/>
        </w:trPr>
        <w:tc>
          <w:tcPr>
            <w:tcW w:w="900" w:type="dxa"/>
          </w:tcPr>
          <w:p w14:paraId="36EDB2A8" w14:textId="77777777" w:rsidR="00BD5F80" w:rsidRDefault="006B5027">
            <w:pPr>
              <w:pStyle w:val="TableParagraph"/>
              <w:spacing w:line="322" w:lineRule="exact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57EB9811" w14:textId="77777777" w:rsidR="00BD5F80" w:rsidRDefault="006B5027">
            <w:pPr>
              <w:pStyle w:val="TableParagraph"/>
              <w:spacing w:line="322" w:lineRule="exact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0435B77F" w14:textId="77777777" w:rsidR="00BD5F80" w:rsidRDefault="006B5027">
            <w:pPr>
              <w:pStyle w:val="TableParagraph"/>
              <w:spacing w:line="322" w:lineRule="exact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1BCD2528" w14:textId="77777777" w:rsidR="00BD5F80" w:rsidRDefault="006B5027">
            <w:pPr>
              <w:pStyle w:val="TableParagraph"/>
              <w:spacing w:line="322" w:lineRule="exact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281734D7" w14:textId="77777777" w:rsidR="00BD5F80" w:rsidRDefault="006B5027">
            <w:pPr>
              <w:pStyle w:val="TableParagraph"/>
              <w:spacing w:line="322" w:lineRule="exact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1D52F69F" w14:textId="77777777" w:rsidR="00BD5F80" w:rsidRDefault="006B5027">
            <w:pPr>
              <w:pStyle w:val="TableParagraph"/>
              <w:spacing w:before="1" w:line="240" w:lineRule="auto"/>
              <w:ind w:left="122"/>
              <w:jc w:val="left"/>
            </w:pPr>
            <w:r>
              <w:t>Interventions</w:t>
            </w:r>
            <w:r>
              <w:rPr>
                <w:spacing w:val="-5"/>
              </w:rPr>
              <w:t xml:space="preserve"> </w:t>
            </w:r>
            <w:r>
              <w:t>informed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7"/>
              </w:rPr>
              <w:t xml:space="preserve"> </w:t>
            </w:r>
            <w:r>
              <w:t>data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Provision</w:t>
            </w:r>
            <w:r>
              <w:rPr>
                <w:spacing w:val="-7"/>
              </w:rPr>
              <w:t xml:space="preserve"> </w:t>
            </w:r>
            <w:r>
              <w:rPr>
                <w:spacing w:val="-4"/>
              </w:rPr>
              <w:t>Map.</w:t>
            </w:r>
          </w:p>
        </w:tc>
        <w:tc>
          <w:tcPr>
            <w:tcW w:w="5144" w:type="dxa"/>
          </w:tcPr>
          <w:p w14:paraId="12CBF56D" w14:textId="77777777" w:rsidR="00BD5F80" w:rsidRDefault="006B5027">
            <w:pPr>
              <w:pStyle w:val="TableParagraph"/>
              <w:spacing w:before="1" w:line="240" w:lineRule="auto"/>
              <w:ind w:left="125"/>
              <w:jc w:val="left"/>
            </w:pPr>
            <w:r>
              <w:t>Updated</w:t>
            </w:r>
            <w:r>
              <w:rPr>
                <w:spacing w:val="-8"/>
              </w:rPr>
              <w:t xml:space="preserve"> </w:t>
            </w:r>
            <w:r>
              <w:t>intervention/provision</w:t>
            </w:r>
            <w:r>
              <w:rPr>
                <w:spacing w:val="-8"/>
              </w:rPr>
              <w:t xml:space="preserve"> </w:t>
            </w:r>
            <w:r>
              <w:t>map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termly.</w:t>
            </w:r>
          </w:p>
        </w:tc>
      </w:tr>
      <w:tr w:rsidR="00BD5F80" w14:paraId="099D0227" w14:textId="77777777">
        <w:trPr>
          <w:trHeight w:val="537"/>
        </w:trPr>
        <w:tc>
          <w:tcPr>
            <w:tcW w:w="900" w:type="dxa"/>
          </w:tcPr>
          <w:p w14:paraId="6515EB26" w14:textId="77777777" w:rsidR="00BD5F80" w:rsidRDefault="006B5027">
            <w:pPr>
              <w:pStyle w:val="TableParagraph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14EB0998" w14:textId="77777777" w:rsidR="00BD5F80" w:rsidRDefault="006B5027">
            <w:pPr>
              <w:pStyle w:val="TableParagraph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17DBB834" w14:textId="77777777" w:rsidR="00BD5F80" w:rsidRDefault="006B5027">
            <w:pPr>
              <w:pStyle w:val="TableParagraph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63366E44" w14:textId="77777777" w:rsidR="00BD5F80" w:rsidRDefault="006B5027">
            <w:pPr>
              <w:pStyle w:val="TableParagraph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3A311C91" w14:textId="77777777" w:rsidR="00BD5F80" w:rsidRDefault="006B5027">
            <w:pPr>
              <w:pStyle w:val="TableParagraph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0921B5CE" w14:textId="77777777" w:rsidR="00BD5F80" w:rsidRDefault="006B5027">
            <w:pPr>
              <w:pStyle w:val="TableParagraph"/>
              <w:spacing w:before="8" w:line="254" w:lineRule="exact"/>
              <w:ind w:left="122" w:right="208"/>
              <w:jc w:val="left"/>
            </w:pPr>
            <w:r>
              <w:t>Pupil</w:t>
            </w:r>
            <w:r>
              <w:rPr>
                <w:spacing w:val="-5"/>
              </w:rPr>
              <w:t xml:space="preserve"> </w:t>
            </w:r>
            <w:r>
              <w:t>Progress</w:t>
            </w:r>
            <w:r>
              <w:rPr>
                <w:spacing w:val="-6"/>
              </w:rPr>
              <w:t xml:space="preserve"> </w:t>
            </w:r>
            <w:r>
              <w:t>meetings</w:t>
            </w:r>
            <w:r>
              <w:rPr>
                <w:spacing w:val="-5"/>
              </w:rPr>
              <w:t xml:space="preserve"> </w:t>
            </w:r>
            <w:r>
              <w:t>termly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focus</w:t>
            </w:r>
            <w:r>
              <w:rPr>
                <w:spacing w:val="-7"/>
              </w:rPr>
              <w:t xml:space="preserve"> </w:t>
            </w:r>
            <w:r>
              <w:t>at</w:t>
            </w:r>
            <w:r>
              <w:rPr>
                <w:spacing w:val="-5"/>
              </w:rPr>
              <w:t xml:space="preserve"> </w:t>
            </w:r>
            <w:r>
              <w:t xml:space="preserve">group </w:t>
            </w:r>
            <w:r>
              <w:rPr>
                <w:spacing w:val="-2"/>
              </w:rPr>
              <w:t>level</w:t>
            </w:r>
          </w:p>
        </w:tc>
        <w:tc>
          <w:tcPr>
            <w:tcW w:w="5144" w:type="dxa"/>
          </w:tcPr>
          <w:p w14:paraId="6D484C1E" w14:textId="77777777" w:rsidR="00BD5F80" w:rsidRDefault="006B5027">
            <w:pPr>
              <w:pStyle w:val="TableParagraph"/>
              <w:spacing w:before="8" w:line="254" w:lineRule="exact"/>
              <w:ind w:left="125" w:right="162"/>
              <w:jc w:val="left"/>
            </w:pPr>
            <w:r>
              <w:t>Records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pupil</w:t>
            </w:r>
            <w:r>
              <w:rPr>
                <w:spacing w:val="-7"/>
              </w:rPr>
              <w:t xml:space="preserve"> </w:t>
            </w:r>
            <w:r>
              <w:t>progress</w:t>
            </w:r>
            <w:r>
              <w:rPr>
                <w:spacing w:val="-8"/>
              </w:rPr>
              <w:t xml:space="preserve"> </w:t>
            </w:r>
            <w:r>
              <w:t>meetings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3"/>
              </w:rPr>
              <w:t xml:space="preserve"> </w:t>
            </w:r>
            <w:r>
              <w:t>clearly defined actions for next steps in closing gaps.</w:t>
            </w:r>
          </w:p>
        </w:tc>
      </w:tr>
      <w:tr w:rsidR="00BD5F80" w14:paraId="7EA721DB" w14:textId="77777777">
        <w:trPr>
          <w:trHeight w:val="803"/>
        </w:trPr>
        <w:tc>
          <w:tcPr>
            <w:tcW w:w="900" w:type="dxa"/>
          </w:tcPr>
          <w:p w14:paraId="67685155" w14:textId="77777777" w:rsidR="00BD5F80" w:rsidRDefault="006B5027">
            <w:pPr>
              <w:pStyle w:val="TableParagraph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28050871" w14:textId="77777777" w:rsidR="00BD5F80" w:rsidRDefault="006B5027">
            <w:pPr>
              <w:pStyle w:val="TableParagraph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6421935E" w14:textId="77777777" w:rsidR="00BD5F80" w:rsidRDefault="006B5027">
            <w:pPr>
              <w:pStyle w:val="TableParagraph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771F5F74" w14:textId="77777777" w:rsidR="00BD5F80" w:rsidRDefault="006B5027">
            <w:pPr>
              <w:pStyle w:val="TableParagraph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099DCAF9" w14:textId="77777777" w:rsidR="00BD5F80" w:rsidRDefault="006B5027">
            <w:pPr>
              <w:pStyle w:val="TableParagraph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0580603E" w14:textId="77777777" w:rsidR="00BD5F80" w:rsidRDefault="006B5027">
            <w:pPr>
              <w:pStyle w:val="TableParagraph"/>
              <w:spacing w:line="268" w:lineRule="exact"/>
              <w:ind w:left="122"/>
              <w:jc w:val="left"/>
            </w:pPr>
            <w:r>
              <w:t>Observations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teachers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SLT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colleagues</w:t>
            </w:r>
            <w:r>
              <w:rPr>
                <w:spacing w:val="-5"/>
              </w:rPr>
              <w:t xml:space="preserve"> to</w:t>
            </w:r>
          </w:p>
          <w:p w14:paraId="28F8DD54" w14:textId="77777777" w:rsidR="00BD5F80" w:rsidRDefault="006B5027">
            <w:pPr>
              <w:pStyle w:val="TableParagraph"/>
              <w:spacing w:line="262" w:lineRule="exact"/>
              <w:ind w:left="122" w:right="208"/>
              <w:jc w:val="left"/>
            </w:pPr>
            <w:r>
              <w:t>focus</w:t>
            </w:r>
            <w:r>
              <w:rPr>
                <w:spacing w:val="-8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pupils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8"/>
              </w:rPr>
              <w:t xml:space="preserve"> </w:t>
            </w:r>
            <w:r>
              <w:t>different</w:t>
            </w:r>
            <w:r>
              <w:rPr>
                <w:spacing w:val="-7"/>
              </w:rPr>
              <w:t xml:space="preserve"> </w:t>
            </w:r>
            <w:r>
              <w:t>characteristics</w:t>
            </w:r>
            <w:r>
              <w:rPr>
                <w:spacing w:val="-8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abilities.</w:t>
            </w:r>
          </w:p>
        </w:tc>
        <w:tc>
          <w:tcPr>
            <w:tcW w:w="5144" w:type="dxa"/>
          </w:tcPr>
          <w:p w14:paraId="6E4F98D5" w14:textId="77777777" w:rsidR="00BD5F80" w:rsidRDefault="006B5027">
            <w:pPr>
              <w:pStyle w:val="TableParagraph"/>
              <w:spacing w:before="1" w:line="240" w:lineRule="auto"/>
              <w:ind w:left="125"/>
              <w:jc w:val="left"/>
            </w:pPr>
            <w:r>
              <w:t>Quality</w:t>
            </w:r>
            <w:r>
              <w:rPr>
                <w:spacing w:val="-3"/>
              </w:rPr>
              <w:t xml:space="preserve"> </w:t>
            </w:r>
            <w:r>
              <w:t>first</w:t>
            </w:r>
            <w:r>
              <w:rPr>
                <w:spacing w:val="-3"/>
              </w:rPr>
              <w:t xml:space="preserve"> </w:t>
            </w:r>
            <w:r>
              <w:t>teaching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place</w:t>
            </w:r>
            <w:r>
              <w:rPr>
                <w:spacing w:val="-2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pupils.</w:t>
            </w:r>
          </w:p>
        </w:tc>
      </w:tr>
    </w:tbl>
    <w:p w14:paraId="6CCABFC6" w14:textId="77777777" w:rsidR="00BD5F80" w:rsidRDefault="00BD5F80">
      <w:pPr>
        <w:pStyle w:val="BodyText"/>
        <w:rPr>
          <w:i/>
          <w:sz w:val="20"/>
        </w:rPr>
      </w:pPr>
    </w:p>
    <w:p w14:paraId="392BFA74" w14:textId="77777777" w:rsidR="00BD5F80" w:rsidRDefault="00BD5F80">
      <w:pPr>
        <w:pStyle w:val="BodyText"/>
        <w:rPr>
          <w:i/>
          <w:sz w:val="20"/>
        </w:rPr>
      </w:pPr>
    </w:p>
    <w:p w14:paraId="673400CA" w14:textId="77777777" w:rsidR="00BD5F80" w:rsidRDefault="006B5027">
      <w:pPr>
        <w:pStyle w:val="BodyText"/>
        <w:spacing w:before="49"/>
        <w:rPr>
          <w:i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487588352" behindDoc="1" locked="0" layoutInCell="1" allowOverlap="1" wp14:anchorId="30C7EDD1" wp14:editId="00FB43F2">
                <wp:simplePos x="0" y="0"/>
                <wp:positionH relativeFrom="page">
                  <wp:posOffset>650875</wp:posOffset>
                </wp:positionH>
                <wp:positionV relativeFrom="paragraph">
                  <wp:posOffset>204559</wp:posOffset>
                </wp:positionV>
                <wp:extent cx="9391015" cy="860425"/>
                <wp:effectExtent l="0" t="0" r="0" b="0"/>
                <wp:wrapTopAndBottom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9391015" cy="86042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9630EC4" w14:textId="77777777" w:rsidR="00BD5F80" w:rsidRDefault="006B5027">
                            <w:pPr>
                              <w:spacing w:before="7" w:line="265" w:lineRule="exact"/>
                              <w:ind w:left="102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Equality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Objective</w:t>
                            </w:r>
                            <w:r>
                              <w:rPr>
                                <w:b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2:</w:t>
                            </w:r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Behaviour</w:t>
                            </w:r>
                            <w:proofErr w:type="spellEnd"/>
                            <w:r>
                              <w:rPr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&amp;</w:t>
                            </w:r>
                            <w:r>
                              <w:rPr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pacing w:val="-2"/>
                              </w:rPr>
                              <w:t>Attendance</w:t>
                            </w:r>
                          </w:p>
                          <w:p w14:paraId="083A2503" w14:textId="0A518B5F" w:rsidR="00BD5F80" w:rsidRDefault="006B5027">
                            <w:pPr>
                              <w:pStyle w:val="BodyText"/>
                              <w:ind w:left="102"/>
                            </w:pPr>
                            <w:r>
                              <w:t>At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Richard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Hill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CE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Primary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School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we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encourage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community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cohesion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through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growing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understanding</w:t>
                            </w:r>
                            <w:r>
                              <w:rPr>
                                <w:spacing w:val="-3"/>
                              </w:rPr>
                              <w:t xml:space="preserve"> </w:t>
                            </w:r>
                            <w:r>
                              <w:t>of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>differences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and similarities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within</w:t>
                            </w:r>
                            <w:r>
                              <w:rPr>
                                <w:spacing w:val="-4"/>
                              </w:rPr>
                              <w:t xml:space="preserve"> </w:t>
                            </w:r>
                            <w:r>
                              <w:t>a</w:t>
                            </w:r>
                            <w:r>
                              <w:rPr>
                                <w:spacing w:val="-2"/>
                              </w:rPr>
                              <w:t xml:space="preserve"> </w:t>
                            </w:r>
                            <w:r>
                              <w:t xml:space="preserve">climate where respect is promoted and discrimination not tolerated. The school promotes strong relationships especially with ‘hard to reach’ families and seeks to understand the barriers to good </w:t>
                            </w:r>
                            <w:proofErr w:type="spellStart"/>
                            <w:r>
                              <w:t>behaviour</w:t>
                            </w:r>
                            <w:proofErr w:type="spellEnd"/>
                            <w:r>
                              <w:t xml:space="preserve"> and attendance.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C7EDD1" id="Textbox 2" o:spid="_x0000_s1027" type="#_x0000_t202" style="position:absolute;margin-left:51.25pt;margin-top:16.1pt;width:739.45pt;height:67.7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jUjyAEAAIUDAAAOAAAAZHJzL2Uyb0RvYy54bWysU8Fu2zAMvQ/YPwi6L3ayNWiMOMXWoMOA&#10;YivQ9QMUWYqFyaImKrHz96NkJynW2zAfZFp8euJ7pNd3Q2fZUQU04Go+n5WcKSehMW5f85efDx9u&#10;OcMoXCMsOFXzk0J+t3n/bt37Si2gBduowIjEYdX7mrcx+qooULaqEzgDrxwlNYRORPoM+6IJoif2&#10;zhaLslwWPYTGB5AKkXa3Y5JvMr/WSsYfWqOKzNacaot5DXndpbXYrEW1D8K3Rk5liH+oohPG0aUX&#10;qq2Igh2CeUPVGRkAQceZhK4ArY1UWQOpmZd/qXluhVdZC5mD/mIT/j9a+f347J8Ci8MXGKiBWQT6&#10;R5C/kLwpeo/VhEmeYoWETkIHHbr0JgmMDpK3p4ufaohM0ubq42pezm84k5S7XZafFjfJ8OJ62geM&#10;XxV0LAU1D9SvXIE4PmIcoWdIusw61td8Wa6WY51gTfNgrE05DPvdvQ3sKFKr8zNdhq9hiW4rsB1x&#10;OTXBrJv0jhKT2DjsBmaa5AsVk3Z20JzIrp4mpub4+yCC4sx+c9SSNF7nIJyD3TkI0d5DHsJUrIPP&#10;hwjaZI1X3qkA6nV2aZrLNEyvvzPq+vds/gAAAP//AwBQSwMEFAAGAAgAAAAhAKVHR7jfAAAACwEA&#10;AA8AAABkcnMvZG93bnJldi54bWxMj8FugzAMhu+T+g6RJ+22BlgLFSNUE1J32WFa2wdIwQM04qQk&#10;pfTt5562m3/50+/PxXY2g5hw9L0lBfEyAoFU26anVsHxsHvegPBBU6MHS6jghh625eKh0Hljr/SF&#10;0z60gkvI51pBF4LLpfR1h0b7pXVIvPu2o9GB49jKZtRXLjeDTKIolUb3xBc67bDqsP7ZX4yC989D&#10;COf4uCL/Me2yKnXprXJKPT3Ob68gAs7hD4a7PqtDyU4ne6HGi4FzlKwZVfCSJCDuwHoTr0CceEqz&#10;DGRZyP8/lL8AAAD//wMAUEsBAi0AFAAGAAgAAAAhALaDOJL+AAAA4QEAABMAAAAAAAAAAAAAAAAA&#10;AAAAAFtDb250ZW50X1R5cGVzXS54bWxQSwECLQAUAAYACAAAACEAOP0h/9YAAACUAQAACwAAAAAA&#10;AAAAAAAAAAAvAQAAX3JlbHMvLnJlbHNQSwECLQAUAAYACAAAACEA+7I1I8gBAACFAwAADgAAAAAA&#10;AAAAAAAAAAAuAgAAZHJzL2Uyb0RvYy54bWxQSwECLQAUAAYACAAAACEApUdHuN8AAAALAQAADwAA&#10;AAAAAAAAAAAAAAAiBAAAZHJzL2Rvd25yZXYueG1sUEsFBgAAAAAEAAQA8wAAAC4FAAAAAA==&#10;" filled="f" strokeweight=".48pt">
                <v:path arrowok="t"/>
                <v:textbox inset="0,0,0,0">
                  <w:txbxContent>
                    <w:p w14:paraId="19630EC4" w14:textId="77777777" w:rsidR="00BD5F80" w:rsidRDefault="006B5027">
                      <w:pPr>
                        <w:spacing w:before="7" w:line="265" w:lineRule="exact"/>
                        <w:ind w:left="102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Equality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Objective</w:t>
                      </w:r>
                      <w:r>
                        <w:rPr>
                          <w:b/>
                          <w:spacing w:val="-6"/>
                        </w:rPr>
                        <w:t xml:space="preserve"> </w:t>
                      </w:r>
                      <w:r>
                        <w:rPr>
                          <w:b/>
                        </w:rPr>
                        <w:t>2:</w:t>
                      </w:r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</w:rPr>
                        <w:t>Behaviour</w:t>
                      </w:r>
                      <w:proofErr w:type="spellEnd"/>
                      <w:r>
                        <w:rPr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b/>
                        </w:rPr>
                        <w:t>&amp;</w:t>
                      </w:r>
                      <w:r>
                        <w:rPr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spacing w:val="-2"/>
                        </w:rPr>
                        <w:t>Attendance</w:t>
                      </w:r>
                    </w:p>
                    <w:p w14:paraId="083A2503" w14:textId="0A518B5F" w:rsidR="00BD5F80" w:rsidRDefault="006B5027">
                      <w:pPr>
                        <w:pStyle w:val="BodyText"/>
                        <w:ind w:left="102"/>
                      </w:pPr>
                      <w:r>
                        <w:t>At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Richard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Hill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CE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Primary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School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we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encourage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community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cohesion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through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growing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understanding</w:t>
                      </w:r>
                      <w:r>
                        <w:rPr>
                          <w:spacing w:val="-3"/>
                        </w:rPr>
                        <w:t xml:space="preserve"> </w:t>
                      </w:r>
                      <w:r>
                        <w:t>of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>differences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and similarities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within</w:t>
                      </w:r>
                      <w:r>
                        <w:rPr>
                          <w:spacing w:val="-4"/>
                        </w:rPr>
                        <w:t xml:space="preserve"> </w:t>
                      </w:r>
                      <w:r>
                        <w:t>a</w:t>
                      </w:r>
                      <w:r>
                        <w:rPr>
                          <w:spacing w:val="-2"/>
                        </w:rPr>
                        <w:t xml:space="preserve"> </w:t>
                      </w:r>
                      <w:r>
                        <w:t xml:space="preserve">climate where respect is promoted and discrimination not tolerated. The school promotes strong relationships especially with ‘hard to reach’ families and seeks to understand the barriers to good </w:t>
                      </w:r>
                      <w:proofErr w:type="spellStart"/>
                      <w:r>
                        <w:t>behaviour</w:t>
                      </w:r>
                      <w:proofErr w:type="spellEnd"/>
                      <w:r>
                        <w:t xml:space="preserve"> and attendance.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10F3E9E" w14:textId="77777777" w:rsidR="00BD5F80" w:rsidRDefault="00BD5F80">
      <w:pPr>
        <w:rPr>
          <w:sz w:val="20"/>
        </w:rPr>
        <w:sectPr w:rsidR="00BD5F80">
          <w:type w:val="continuous"/>
          <w:pgSz w:w="16850" w:h="11920" w:orient="landscape"/>
          <w:pgMar w:top="1080" w:right="900" w:bottom="280" w:left="920" w:header="720" w:footer="720" w:gutter="0"/>
          <w:cols w:space="720"/>
        </w:sectPr>
      </w:pP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93"/>
        <w:gridCol w:w="7398"/>
      </w:tblGrid>
      <w:tr w:rsidR="00BD5F80" w14:paraId="09BFA4AD" w14:textId="77777777">
        <w:trPr>
          <w:trHeight w:val="270"/>
        </w:trPr>
        <w:tc>
          <w:tcPr>
            <w:tcW w:w="7393" w:type="dxa"/>
          </w:tcPr>
          <w:p w14:paraId="50E20931" w14:textId="77777777" w:rsidR="00BD5F80" w:rsidRDefault="006B5027">
            <w:pPr>
              <w:pStyle w:val="TableParagraph"/>
              <w:spacing w:line="251" w:lineRule="exact"/>
              <w:ind w:left="19" w:right="4"/>
            </w:pPr>
            <w:r>
              <w:rPr>
                <w:spacing w:val="-2"/>
              </w:rPr>
              <w:lastRenderedPageBreak/>
              <w:t>Outcomes:</w:t>
            </w:r>
          </w:p>
        </w:tc>
        <w:tc>
          <w:tcPr>
            <w:tcW w:w="7398" w:type="dxa"/>
          </w:tcPr>
          <w:p w14:paraId="0A8775D2" w14:textId="77777777" w:rsidR="00BD5F80" w:rsidRDefault="006B5027">
            <w:pPr>
              <w:pStyle w:val="TableParagraph"/>
              <w:spacing w:line="251" w:lineRule="exact"/>
              <w:ind w:left="22"/>
            </w:pPr>
            <w:r>
              <w:t>Measured</w:t>
            </w:r>
            <w:r>
              <w:rPr>
                <w:spacing w:val="-5"/>
              </w:rPr>
              <w:t xml:space="preserve"> by:</w:t>
            </w:r>
          </w:p>
        </w:tc>
      </w:tr>
      <w:tr w:rsidR="00BD5F80" w14:paraId="60FFF693" w14:textId="77777777">
        <w:trPr>
          <w:trHeight w:val="1120"/>
        </w:trPr>
        <w:tc>
          <w:tcPr>
            <w:tcW w:w="7393" w:type="dxa"/>
          </w:tcPr>
          <w:p w14:paraId="181D3AD8" w14:textId="77777777" w:rsidR="00BD5F80" w:rsidRDefault="006B5027">
            <w:pPr>
              <w:pStyle w:val="TableParagraph"/>
              <w:spacing w:line="240" w:lineRule="auto"/>
              <w:ind w:left="112" w:right="140"/>
              <w:jc w:val="both"/>
            </w:pPr>
            <w:r>
              <w:t>The school effectively</w:t>
            </w:r>
            <w:r>
              <w:rPr>
                <w:spacing w:val="-1"/>
              </w:rPr>
              <w:t xml:space="preserve"> </w:t>
            </w:r>
            <w:r>
              <w:t>monitors</w:t>
            </w:r>
            <w:r>
              <w:rPr>
                <w:spacing w:val="-2"/>
              </w:rPr>
              <w:t xml:space="preserve"> </w:t>
            </w:r>
            <w:r>
              <w:t>and addresses all incidents</w:t>
            </w:r>
            <w:r>
              <w:rPr>
                <w:spacing w:val="-1"/>
              </w:rPr>
              <w:t xml:space="preserve"> </w:t>
            </w:r>
            <w:r>
              <w:t>of bullying including prejudice</w:t>
            </w:r>
            <w:r>
              <w:rPr>
                <w:spacing w:val="-3"/>
              </w:rPr>
              <w:t xml:space="preserve"> </w:t>
            </w:r>
            <w:r>
              <w:t>related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any</w:t>
            </w:r>
            <w:r>
              <w:rPr>
                <w:spacing w:val="-3"/>
              </w:rPr>
              <w:t xml:space="preserve"> </w:t>
            </w:r>
            <w:r>
              <w:t>characteristics.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proofErr w:type="gramStart"/>
            <w:r>
              <w:t>school</w:t>
            </w:r>
            <w:r>
              <w:rPr>
                <w:spacing w:val="-3"/>
              </w:rPr>
              <w:t xml:space="preserve"> </w:t>
            </w:r>
            <w:r>
              <w:t>works</w:t>
            </w:r>
            <w:proofErr w:type="gramEnd"/>
            <w:r>
              <w:rPr>
                <w:spacing w:val="-5"/>
              </w:rPr>
              <w:t xml:space="preserve"> </w:t>
            </w:r>
            <w:r>
              <w:t>effectively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monitor and improve the attendance of all pupils and removes barriers to access.</w:t>
            </w:r>
          </w:p>
        </w:tc>
        <w:tc>
          <w:tcPr>
            <w:tcW w:w="7398" w:type="dxa"/>
          </w:tcPr>
          <w:p w14:paraId="34673A93" w14:textId="77777777" w:rsidR="00BD5F80" w:rsidRDefault="006B5027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</w:tabs>
              <w:spacing w:line="280" w:lineRule="exact"/>
              <w:ind w:hanging="362"/>
              <w:jc w:val="left"/>
            </w:pPr>
            <w:r>
              <w:t>Data</w:t>
            </w:r>
            <w:r>
              <w:rPr>
                <w:spacing w:val="-4"/>
              </w:rPr>
              <w:t xml:space="preserve"> </w:t>
            </w:r>
            <w:r>
              <w:t>analysis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(attendance)</w:t>
            </w:r>
          </w:p>
          <w:p w14:paraId="773EE587" w14:textId="77777777" w:rsidR="00BD5F80" w:rsidRDefault="006B5027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</w:tabs>
              <w:spacing w:line="279" w:lineRule="exact"/>
              <w:ind w:hanging="362"/>
              <w:jc w:val="left"/>
            </w:pPr>
            <w:proofErr w:type="spellStart"/>
            <w:r>
              <w:t>Behaviour</w:t>
            </w:r>
            <w:proofErr w:type="spellEnd"/>
            <w:r>
              <w:rPr>
                <w:spacing w:val="-4"/>
              </w:rPr>
              <w:t xml:space="preserve"> </w:t>
            </w:r>
            <w:r>
              <w:t>Log/Race</w:t>
            </w:r>
            <w:r>
              <w:rPr>
                <w:spacing w:val="-5"/>
              </w:rPr>
              <w:t xml:space="preserve"> </w:t>
            </w:r>
            <w:r>
              <w:t>Hate</w:t>
            </w:r>
            <w:r>
              <w:rPr>
                <w:spacing w:val="-4"/>
              </w:rPr>
              <w:t xml:space="preserve"> </w:t>
            </w:r>
            <w:r>
              <w:t>Incident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Log</w:t>
            </w:r>
          </w:p>
          <w:p w14:paraId="42F85ADD" w14:textId="77777777" w:rsidR="00BD5F80" w:rsidRDefault="006B5027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</w:tabs>
              <w:spacing w:line="272" w:lineRule="exact"/>
              <w:ind w:hanging="362"/>
              <w:jc w:val="left"/>
            </w:pPr>
            <w:r>
              <w:rPr>
                <w:spacing w:val="-2"/>
              </w:rPr>
              <w:t>Observations</w:t>
            </w:r>
          </w:p>
          <w:p w14:paraId="4CC29CA3" w14:textId="77777777" w:rsidR="00BD5F80" w:rsidRDefault="006B5027">
            <w:pPr>
              <w:pStyle w:val="TableParagraph"/>
              <w:numPr>
                <w:ilvl w:val="0"/>
                <w:numId w:val="1"/>
              </w:numPr>
              <w:tabs>
                <w:tab w:val="left" w:pos="837"/>
              </w:tabs>
              <w:spacing w:line="268" w:lineRule="exact"/>
              <w:ind w:hanging="362"/>
              <w:jc w:val="left"/>
            </w:pPr>
            <w:r>
              <w:t>Discussions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6"/>
              </w:rPr>
              <w:t xml:space="preserve"> </w:t>
            </w:r>
            <w:r>
              <w:t>information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7"/>
              </w:rPr>
              <w:t xml:space="preserve"> </w:t>
            </w:r>
            <w:r>
              <w:t>pupils,</w:t>
            </w:r>
            <w:r>
              <w:rPr>
                <w:spacing w:val="-6"/>
              </w:rPr>
              <w:t xml:space="preserve"> </w:t>
            </w:r>
            <w:proofErr w:type="gramStart"/>
            <w:r>
              <w:t>parents</w:t>
            </w:r>
            <w:proofErr w:type="gramEnd"/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staff</w:t>
            </w:r>
          </w:p>
        </w:tc>
      </w:tr>
    </w:tbl>
    <w:p w14:paraId="56A34BAE" w14:textId="77777777" w:rsidR="00BD5F80" w:rsidRDefault="00BD5F80">
      <w:pPr>
        <w:pStyle w:val="BodyText"/>
        <w:spacing w:before="14"/>
        <w:rPr>
          <w:i/>
          <w:sz w:val="24"/>
        </w:rPr>
      </w:pPr>
    </w:p>
    <w:p w14:paraId="519B29BA" w14:textId="77777777" w:rsidR="00BD5F80" w:rsidRDefault="006B5027">
      <w:pPr>
        <w:spacing w:before="1"/>
        <w:ind w:left="210"/>
        <w:rPr>
          <w:i/>
          <w:sz w:val="24"/>
        </w:rPr>
      </w:pPr>
      <w:r>
        <w:rPr>
          <w:i/>
          <w:sz w:val="24"/>
        </w:rPr>
        <w:t>KEY:</w:t>
      </w:r>
      <w:r>
        <w:rPr>
          <w:i/>
          <w:spacing w:val="-7"/>
          <w:sz w:val="24"/>
        </w:rPr>
        <w:t xml:space="preserve"> </w:t>
      </w:r>
      <w:r>
        <w:rPr>
          <w:i/>
          <w:sz w:val="24"/>
        </w:rPr>
        <w:t>D=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disability,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G=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gender,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R=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religion/belief,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E=ethnicity,</w:t>
      </w:r>
      <w:r>
        <w:rPr>
          <w:i/>
          <w:spacing w:val="-6"/>
          <w:sz w:val="24"/>
        </w:rPr>
        <w:t xml:space="preserve"> </w:t>
      </w:r>
      <w:r>
        <w:rPr>
          <w:i/>
          <w:sz w:val="24"/>
        </w:rPr>
        <w:t>S=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socio</w:t>
      </w:r>
      <w:r>
        <w:rPr>
          <w:i/>
          <w:spacing w:val="-5"/>
          <w:sz w:val="24"/>
        </w:rPr>
        <w:t xml:space="preserve"> </w:t>
      </w:r>
      <w:r>
        <w:rPr>
          <w:i/>
          <w:spacing w:val="-2"/>
          <w:sz w:val="24"/>
        </w:rPr>
        <w:t>economic</w:t>
      </w:r>
    </w:p>
    <w:tbl>
      <w:tblPr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899"/>
        <w:gridCol w:w="897"/>
        <w:gridCol w:w="902"/>
        <w:gridCol w:w="898"/>
        <w:gridCol w:w="5141"/>
        <w:gridCol w:w="5144"/>
      </w:tblGrid>
      <w:tr w:rsidR="00BD5F80" w14:paraId="1E119CDF" w14:textId="77777777">
        <w:trPr>
          <w:trHeight w:val="292"/>
        </w:trPr>
        <w:tc>
          <w:tcPr>
            <w:tcW w:w="900" w:type="dxa"/>
          </w:tcPr>
          <w:p w14:paraId="489CA467" w14:textId="77777777" w:rsidR="00BD5F80" w:rsidRDefault="006B5027">
            <w:pPr>
              <w:pStyle w:val="TableParagraph"/>
              <w:spacing w:line="272" w:lineRule="exact"/>
              <w:ind w:left="15"/>
              <w:rPr>
                <w:sz w:val="24"/>
              </w:rPr>
            </w:pPr>
            <w:r>
              <w:rPr>
                <w:spacing w:val="-10"/>
                <w:sz w:val="24"/>
              </w:rPr>
              <w:t>D</w:t>
            </w:r>
          </w:p>
        </w:tc>
        <w:tc>
          <w:tcPr>
            <w:tcW w:w="899" w:type="dxa"/>
          </w:tcPr>
          <w:p w14:paraId="3C5BE979" w14:textId="77777777" w:rsidR="00BD5F80" w:rsidRDefault="006B5027">
            <w:pPr>
              <w:pStyle w:val="TableParagraph"/>
              <w:spacing w:line="272" w:lineRule="exact"/>
              <w:ind w:left="21"/>
              <w:rPr>
                <w:sz w:val="24"/>
              </w:rPr>
            </w:pPr>
            <w:r>
              <w:rPr>
                <w:spacing w:val="-10"/>
                <w:sz w:val="24"/>
              </w:rPr>
              <w:t>G</w:t>
            </w:r>
          </w:p>
        </w:tc>
        <w:tc>
          <w:tcPr>
            <w:tcW w:w="897" w:type="dxa"/>
          </w:tcPr>
          <w:p w14:paraId="2D188992" w14:textId="77777777" w:rsidR="00BD5F80" w:rsidRDefault="006B502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R</w:t>
            </w:r>
          </w:p>
        </w:tc>
        <w:tc>
          <w:tcPr>
            <w:tcW w:w="902" w:type="dxa"/>
          </w:tcPr>
          <w:p w14:paraId="21626BE0" w14:textId="77777777" w:rsidR="00BD5F80" w:rsidRDefault="006B5027">
            <w:pPr>
              <w:pStyle w:val="TableParagraph"/>
              <w:spacing w:line="272" w:lineRule="exact"/>
              <w:ind w:left="25"/>
              <w:rPr>
                <w:sz w:val="24"/>
              </w:rPr>
            </w:pPr>
            <w:r>
              <w:rPr>
                <w:spacing w:val="-10"/>
                <w:sz w:val="24"/>
              </w:rPr>
              <w:t>E</w:t>
            </w:r>
          </w:p>
        </w:tc>
        <w:tc>
          <w:tcPr>
            <w:tcW w:w="898" w:type="dxa"/>
          </w:tcPr>
          <w:p w14:paraId="57D12EF0" w14:textId="77777777" w:rsidR="00BD5F80" w:rsidRDefault="006B5027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pacing w:val="-10"/>
                <w:sz w:val="24"/>
              </w:rPr>
              <w:t>S</w:t>
            </w:r>
          </w:p>
        </w:tc>
        <w:tc>
          <w:tcPr>
            <w:tcW w:w="5141" w:type="dxa"/>
          </w:tcPr>
          <w:p w14:paraId="0F02A0BB" w14:textId="77777777" w:rsidR="00BD5F80" w:rsidRDefault="006B5027">
            <w:pPr>
              <w:pStyle w:val="TableParagraph"/>
              <w:spacing w:line="272" w:lineRule="exact"/>
              <w:ind w:left="43"/>
              <w:rPr>
                <w:sz w:val="24"/>
              </w:rPr>
            </w:pPr>
            <w:r>
              <w:rPr>
                <w:spacing w:val="-2"/>
                <w:sz w:val="24"/>
              </w:rPr>
              <w:t>Activity</w:t>
            </w:r>
          </w:p>
        </w:tc>
        <w:tc>
          <w:tcPr>
            <w:tcW w:w="5144" w:type="dxa"/>
          </w:tcPr>
          <w:p w14:paraId="72DCDCDA" w14:textId="77777777" w:rsidR="00BD5F80" w:rsidRDefault="006B5027">
            <w:pPr>
              <w:pStyle w:val="TableParagraph"/>
              <w:spacing w:line="272" w:lineRule="exact"/>
              <w:ind w:left="41"/>
              <w:rPr>
                <w:sz w:val="24"/>
              </w:rPr>
            </w:pPr>
            <w:r>
              <w:rPr>
                <w:sz w:val="24"/>
              </w:rPr>
              <w:t>Progress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Milestones</w:t>
            </w:r>
          </w:p>
        </w:tc>
      </w:tr>
      <w:tr w:rsidR="00BD5F80" w14:paraId="4C2C000E" w14:textId="77777777">
        <w:trPr>
          <w:trHeight w:val="806"/>
        </w:trPr>
        <w:tc>
          <w:tcPr>
            <w:tcW w:w="900" w:type="dxa"/>
          </w:tcPr>
          <w:p w14:paraId="24BBCC4A" w14:textId="77777777" w:rsidR="00BD5F80" w:rsidRDefault="006B5027">
            <w:pPr>
              <w:pStyle w:val="TableParagraph"/>
              <w:spacing w:before="1" w:line="240" w:lineRule="auto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5398EBFA" w14:textId="77777777" w:rsidR="00BD5F80" w:rsidRDefault="006B5027">
            <w:pPr>
              <w:pStyle w:val="TableParagraph"/>
              <w:spacing w:before="1" w:line="240" w:lineRule="auto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2CA1BF65" w14:textId="77777777" w:rsidR="00BD5F80" w:rsidRDefault="006B5027">
            <w:pPr>
              <w:pStyle w:val="TableParagraph"/>
              <w:spacing w:before="1" w:line="240" w:lineRule="auto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54385CE8" w14:textId="77777777" w:rsidR="00BD5F80" w:rsidRDefault="006B5027">
            <w:pPr>
              <w:pStyle w:val="TableParagraph"/>
              <w:spacing w:before="1" w:line="240" w:lineRule="auto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11511A9C" w14:textId="77777777" w:rsidR="00BD5F80" w:rsidRDefault="006B5027">
            <w:pPr>
              <w:pStyle w:val="TableParagraph"/>
              <w:spacing w:before="1" w:line="240" w:lineRule="auto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6F767C7B" w14:textId="77777777" w:rsidR="00BD5F80" w:rsidRDefault="006B5027">
            <w:pPr>
              <w:pStyle w:val="TableParagraph"/>
              <w:spacing w:line="240" w:lineRule="auto"/>
              <w:ind w:left="122" w:right="208"/>
              <w:jc w:val="left"/>
            </w:pPr>
            <w:r>
              <w:t>Reviewed</w:t>
            </w:r>
            <w:r>
              <w:rPr>
                <w:spacing w:val="-11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rPr>
                <w:spacing w:val="-9"/>
              </w:rPr>
              <w:t xml:space="preserve"> </w:t>
            </w:r>
            <w:r>
              <w:t>policy</w:t>
            </w:r>
            <w:r>
              <w:rPr>
                <w:spacing w:val="-12"/>
              </w:rPr>
              <w:t xml:space="preserve"> </w:t>
            </w:r>
            <w:r>
              <w:t>including</w:t>
            </w:r>
            <w:r>
              <w:rPr>
                <w:spacing w:val="-9"/>
              </w:rPr>
              <w:t xml:space="preserve"> </w:t>
            </w:r>
            <w:r>
              <w:t>increased rewards achievable by all pupils.</w:t>
            </w:r>
          </w:p>
        </w:tc>
        <w:tc>
          <w:tcPr>
            <w:tcW w:w="5144" w:type="dxa"/>
          </w:tcPr>
          <w:p w14:paraId="2F926229" w14:textId="77777777" w:rsidR="00BD5F80" w:rsidRDefault="006B5027">
            <w:pPr>
              <w:pStyle w:val="TableParagraph"/>
              <w:spacing w:line="268" w:lineRule="exact"/>
              <w:ind w:left="125"/>
              <w:jc w:val="left"/>
            </w:pPr>
            <w:r>
              <w:t>Pupil</w:t>
            </w:r>
            <w:r>
              <w:rPr>
                <w:spacing w:val="-5"/>
              </w:rPr>
              <w:t xml:space="preserve"> </w:t>
            </w:r>
            <w:proofErr w:type="spellStart"/>
            <w:r>
              <w:t>behaviour</w:t>
            </w:r>
            <w:proofErr w:type="spellEnd"/>
            <w:r>
              <w:rPr>
                <w:spacing w:val="-5"/>
              </w:rPr>
              <w:t xml:space="preserve"> </w:t>
            </w:r>
            <w:r>
              <w:t>analysis</w:t>
            </w:r>
            <w:r>
              <w:rPr>
                <w:spacing w:val="-4"/>
              </w:rPr>
              <w:t xml:space="preserve"> </w:t>
            </w:r>
            <w:r>
              <w:t>shows</w:t>
            </w:r>
            <w:r>
              <w:rPr>
                <w:spacing w:val="-6"/>
              </w:rPr>
              <w:t xml:space="preserve"> </w:t>
            </w:r>
            <w:r>
              <w:t>improving</w:t>
            </w:r>
            <w:r>
              <w:rPr>
                <w:spacing w:val="-4"/>
              </w:rPr>
              <w:t xml:space="preserve"> </w:t>
            </w:r>
            <w:proofErr w:type="spellStart"/>
            <w:proofErr w:type="gramStart"/>
            <w:r>
              <w:rPr>
                <w:spacing w:val="-2"/>
              </w:rPr>
              <w:t>behaviour</w:t>
            </w:r>
            <w:proofErr w:type="spellEnd"/>
            <w:proofErr w:type="gramEnd"/>
          </w:p>
          <w:p w14:paraId="1DCC92E4" w14:textId="77777777" w:rsidR="00BD5F80" w:rsidRDefault="006B5027">
            <w:pPr>
              <w:pStyle w:val="TableParagraph"/>
              <w:spacing w:line="260" w:lineRule="exact"/>
              <w:ind w:left="125" w:right="162"/>
              <w:jc w:val="left"/>
            </w:pPr>
            <w:r>
              <w:t>and</w:t>
            </w:r>
            <w:r>
              <w:rPr>
                <w:spacing w:val="-7"/>
              </w:rPr>
              <w:t xml:space="preserve"> </w:t>
            </w:r>
            <w:r>
              <w:t>very</w:t>
            </w:r>
            <w:r>
              <w:rPr>
                <w:spacing w:val="-6"/>
              </w:rPr>
              <w:t xml:space="preserve"> </w:t>
            </w:r>
            <w:r>
              <w:t>low</w:t>
            </w:r>
            <w:r>
              <w:rPr>
                <w:spacing w:val="-5"/>
              </w:rPr>
              <w:t xml:space="preserve"> </w:t>
            </w:r>
            <w:r>
              <w:t>numbers</w:t>
            </w:r>
            <w:r>
              <w:rPr>
                <w:spacing w:val="-8"/>
              </w:rPr>
              <w:t xml:space="preserve"> </w:t>
            </w:r>
            <w:r>
              <w:t>of</w:t>
            </w:r>
            <w:r>
              <w:rPr>
                <w:spacing w:val="-6"/>
              </w:rPr>
              <w:t xml:space="preserve"> </w:t>
            </w:r>
            <w:r>
              <w:t>incidences</w:t>
            </w:r>
            <w:r>
              <w:rPr>
                <w:spacing w:val="-6"/>
              </w:rPr>
              <w:t xml:space="preserve"> </w:t>
            </w:r>
            <w:r>
              <w:t>linked</w:t>
            </w:r>
            <w:r>
              <w:rPr>
                <w:spacing w:val="-6"/>
              </w:rPr>
              <w:t xml:space="preserve"> </w:t>
            </w:r>
            <w:r>
              <w:t xml:space="preserve">to </w:t>
            </w:r>
            <w:r>
              <w:rPr>
                <w:spacing w:val="-2"/>
              </w:rPr>
              <w:t>prejudice.</w:t>
            </w:r>
          </w:p>
        </w:tc>
      </w:tr>
      <w:tr w:rsidR="00BD5F80" w14:paraId="4873F2B4" w14:textId="77777777">
        <w:trPr>
          <w:trHeight w:val="537"/>
        </w:trPr>
        <w:tc>
          <w:tcPr>
            <w:tcW w:w="900" w:type="dxa"/>
          </w:tcPr>
          <w:p w14:paraId="4F0B0103" w14:textId="77777777" w:rsidR="00BD5F80" w:rsidRDefault="006B5027">
            <w:pPr>
              <w:pStyle w:val="TableParagraph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7432A774" w14:textId="77777777" w:rsidR="00BD5F80" w:rsidRDefault="006B5027">
            <w:pPr>
              <w:pStyle w:val="TableParagraph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564F0566" w14:textId="77777777" w:rsidR="00BD5F80" w:rsidRDefault="006B5027">
            <w:pPr>
              <w:pStyle w:val="TableParagraph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308F086D" w14:textId="77777777" w:rsidR="00BD5F80" w:rsidRDefault="006B5027">
            <w:pPr>
              <w:pStyle w:val="TableParagraph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7A43066D" w14:textId="77777777" w:rsidR="00BD5F80" w:rsidRDefault="006B5027">
            <w:pPr>
              <w:pStyle w:val="TableParagraph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785A72B7" w14:textId="77777777" w:rsidR="00BD5F80" w:rsidRDefault="006B5027">
            <w:pPr>
              <w:pStyle w:val="TableParagraph"/>
              <w:spacing w:before="1" w:line="240" w:lineRule="auto"/>
              <w:ind w:left="122"/>
              <w:jc w:val="left"/>
            </w:pPr>
            <w:r>
              <w:t>Anti-bullying</w:t>
            </w:r>
            <w:r>
              <w:rPr>
                <w:spacing w:val="-7"/>
              </w:rPr>
              <w:t xml:space="preserve"> </w:t>
            </w:r>
            <w:r>
              <w:t>assemblies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PSHCE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focus.</w:t>
            </w:r>
          </w:p>
        </w:tc>
        <w:tc>
          <w:tcPr>
            <w:tcW w:w="5144" w:type="dxa"/>
          </w:tcPr>
          <w:p w14:paraId="40EFBEB5" w14:textId="77777777" w:rsidR="00BD5F80" w:rsidRDefault="006B5027">
            <w:pPr>
              <w:pStyle w:val="TableParagraph"/>
              <w:spacing w:before="5" w:line="256" w:lineRule="exact"/>
              <w:ind w:left="125"/>
              <w:jc w:val="left"/>
            </w:pPr>
            <w:r>
              <w:t>Bullying</w:t>
            </w:r>
            <w:r>
              <w:rPr>
                <w:spacing w:val="-5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rare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dealt</w:t>
            </w:r>
            <w:r>
              <w:rPr>
                <w:spacing w:val="-6"/>
              </w:rPr>
              <w:t xml:space="preserve"> </w:t>
            </w:r>
            <w:r>
              <w:t>with</w:t>
            </w:r>
            <w:r>
              <w:rPr>
                <w:spacing w:val="-5"/>
              </w:rPr>
              <w:t xml:space="preserve"> </w:t>
            </w:r>
            <w:r>
              <w:t>effectively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school when it arises.</w:t>
            </w:r>
          </w:p>
        </w:tc>
      </w:tr>
      <w:tr w:rsidR="00BD5F80" w14:paraId="664C27B2" w14:textId="77777777">
        <w:trPr>
          <w:trHeight w:val="805"/>
        </w:trPr>
        <w:tc>
          <w:tcPr>
            <w:tcW w:w="900" w:type="dxa"/>
          </w:tcPr>
          <w:p w14:paraId="2332D223" w14:textId="77777777" w:rsidR="00BD5F80" w:rsidRDefault="006B5027">
            <w:pPr>
              <w:pStyle w:val="TableParagraph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6FB44E05" w14:textId="77777777" w:rsidR="00BD5F80" w:rsidRDefault="006B5027">
            <w:pPr>
              <w:pStyle w:val="TableParagraph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732216B1" w14:textId="77777777" w:rsidR="00BD5F80" w:rsidRDefault="006B5027">
            <w:pPr>
              <w:pStyle w:val="TableParagraph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7DCD6E52" w14:textId="77777777" w:rsidR="00BD5F80" w:rsidRDefault="006B5027">
            <w:pPr>
              <w:pStyle w:val="TableParagraph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4D0E40E4" w14:textId="77777777" w:rsidR="00BD5F80" w:rsidRDefault="006B5027">
            <w:pPr>
              <w:pStyle w:val="TableParagraph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36DC4378" w14:textId="77777777" w:rsidR="00BD5F80" w:rsidRDefault="006B5027">
            <w:pPr>
              <w:pStyle w:val="TableParagraph"/>
              <w:spacing w:line="268" w:lineRule="exact"/>
              <w:ind w:left="122"/>
              <w:jc w:val="left"/>
            </w:pPr>
            <w:r>
              <w:t>Monitoring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all</w:t>
            </w:r>
            <w:r>
              <w:rPr>
                <w:spacing w:val="-3"/>
              </w:rPr>
              <w:t xml:space="preserve"> </w:t>
            </w:r>
            <w:r>
              <w:t>attendance</w:t>
            </w:r>
            <w:r>
              <w:rPr>
                <w:spacing w:val="-4"/>
              </w:rPr>
              <w:t xml:space="preserve"> </w:t>
            </w:r>
            <w:r>
              <w:t>data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group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and</w:t>
            </w:r>
          </w:p>
          <w:p w14:paraId="3B1527DD" w14:textId="77777777" w:rsidR="00BD5F80" w:rsidRDefault="006B5027">
            <w:pPr>
              <w:pStyle w:val="TableParagraph"/>
              <w:spacing w:line="262" w:lineRule="exact"/>
              <w:ind w:left="122"/>
              <w:jc w:val="left"/>
            </w:pPr>
            <w:r>
              <w:t>individual</w:t>
            </w:r>
            <w:r>
              <w:rPr>
                <w:spacing w:val="-6"/>
              </w:rPr>
              <w:t xml:space="preserve"> </w:t>
            </w:r>
            <w:r>
              <w:t>level.</w:t>
            </w:r>
            <w:r>
              <w:rPr>
                <w:spacing w:val="-9"/>
              </w:rPr>
              <w:t xml:space="preserve"> </w:t>
            </w:r>
            <w:r>
              <w:t>Parents</w:t>
            </w:r>
            <w:r>
              <w:rPr>
                <w:spacing w:val="-6"/>
              </w:rPr>
              <w:t xml:space="preserve"> </w:t>
            </w:r>
            <w:r>
              <w:t>informed</w:t>
            </w:r>
            <w:r>
              <w:rPr>
                <w:spacing w:val="-6"/>
              </w:rPr>
              <w:t xml:space="preserve"> </w:t>
            </w:r>
            <w:r>
              <w:t>termly</w:t>
            </w:r>
            <w:r>
              <w:rPr>
                <w:spacing w:val="-6"/>
              </w:rPr>
              <w:t xml:space="preserve"> </w:t>
            </w:r>
            <w:r>
              <w:t>if</w:t>
            </w:r>
            <w:r>
              <w:rPr>
                <w:spacing w:val="-8"/>
              </w:rPr>
              <w:t xml:space="preserve"> </w:t>
            </w:r>
            <w:r>
              <w:t>attendance drops below 90%.</w:t>
            </w:r>
          </w:p>
        </w:tc>
        <w:tc>
          <w:tcPr>
            <w:tcW w:w="5144" w:type="dxa"/>
          </w:tcPr>
          <w:p w14:paraId="35A717E3" w14:textId="77777777" w:rsidR="00BD5F80" w:rsidRDefault="006B5027">
            <w:pPr>
              <w:pStyle w:val="TableParagraph"/>
              <w:spacing w:line="240" w:lineRule="auto"/>
              <w:ind w:left="125"/>
              <w:jc w:val="left"/>
            </w:pPr>
            <w:r>
              <w:t>Report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proofErr w:type="gramStart"/>
            <w:r>
              <w:t>governors</w:t>
            </w:r>
            <w:proofErr w:type="gramEnd"/>
            <w:r>
              <w:rPr>
                <w:spacing w:val="-5"/>
              </w:rPr>
              <w:t xml:space="preserve"> </w:t>
            </w:r>
            <w:r>
              <w:t>attendance</w:t>
            </w:r>
            <w:r>
              <w:rPr>
                <w:spacing w:val="-5"/>
              </w:rPr>
              <w:t xml:space="preserve"> </w:t>
            </w:r>
            <w:r>
              <w:t>patterns</w:t>
            </w:r>
            <w:r>
              <w:rPr>
                <w:spacing w:val="-6"/>
              </w:rPr>
              <w:t xml:space="preserve"> </w:t>
            </w:r>
            <w:r>
              <w:t>shows</w:t>
            </w:r>
            <w:r>
              <w:rPr>
                <w:spacing w:val="-8"/>
              </w:rPr>
              <w:t xml:space="preserve"> </w:t>
            </w:r>
            <w:r>
              <w:t>good attendance and little variation between groups.</w:t>
            </w:r>
          </w:p>
        </w:tc>
      </w:tr>
      <w:tr w:rsidR="00BD5F80" w14:paraId="0FDDEEB1" w14:textId="77777777">
        <w:trPr>
          <w:trHeight w:val="804"/>
        </w:trPr>
        <w:tc>
          <w:tcPr>
            <w:tcW w:w="900" w:type="dxa"/>
          </w:tcPr>
          <w:p w14:paraId="129BB567" w14:textId="77777777" w:rsidR="00BD5F80" w:rsidRDefault="006B5027">
            <w:pPr>
              <w:pStyle w:val="TableParagraph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7A8AECCF" w14:textId="77777777" w:rsidR="00BD5F80" w:rsidRDefault="006B5027">
            <w:pPr>
              <w:pStyle w:val="TableParagraph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3EABAA79" w14:textId="77777777" w:rsidR="00BD5F80" w:rsidRDefault="006B5027">
            <w:pPr>
              <w:pStyle w:val="TableParagraph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5AB7C5BD" w14:textId="77777777" w:rsidR="00BD5F80" w:rsidRDefault="006B5027">
            <w:pPr>
              <w:pStyle w:val="TableParagraph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5729BF12" w14:textId="77777777" w:rsidR="00BD5F80" w:rsidRDefault="006B5027">
            <w:pPr>
              <w:pStyle w:val="TableParagraph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77940674" w14:textId="77777777" w:rsidR="00BD5F80" w:rsidRDefault="006B5027">
            <w:pPr>
              <w:pStyle w:val="TableParagraph"/>
              <w:spacing w:line="268" w:lineRule="exact"/>
              <w:ind w:left="122"/>
              <w:jc w:val="left"/>
            </w:pPr>
            <w:r>
              <w:t>Monitoring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group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attendance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participation</w:t>
            </w:r>
          </w:p>
          <w:p w14:paraId="04C88615" w14:textId="77777777" w:rsidR="00BD5F80" w:rsidRDefault="006B5027">
            <w:pPr>
              <w:pStyle w:val="TableParagraph"/>
              <w:spacing w:line="262" w:lineRule="exact"/>
              <w:ind w:left="122" w:right="208"/>
              <w:jc w:val="left"/>
            </w:pPr>
            <w:r>
              <w:t>at</w:t>
            </w:r>
            <w:r>
              <w:rPr>
                <w:spacing w:val="-5"/>
              </w:rPr>
              <w:t xml:space="preserve"> </w:t>
            </w:r>
            <w:r>
              <w:t>sporting</w:t>
            </w:r>
            <w:r>
              <w:rPr>
                <w:spacing w:val="-6"/>
              </w:rPr>
              <w:t xml:space="preserve"> </w:t>
            </w:r>
            <w:r>
              <w:t>events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activities</w:t>
            </w:r>
            <w:r>
              <w:rPr>
                <w:spacing w:val="-8"/>
              </w:rPr>
              <w:t xml:space="preserve"> </w:t>
            </w:r>
            <w:r>
              <w:t>related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promotion of healthy lifestyles.</w:t>
            </w:r>
          </w:p>
        </w:tc>
        <w:tc>
          <w:tcPr>
            <w:tcW w:w="5144" w:type="dxa"/>
          </w:tcPr>
          <w:p w14:paraId="1BCC8383" w14:textId="77777777" w:rsidR="00BD5F80" w:rsidRDefault="006B5027">
            <w:pPr>
              <w:pStyle w:val="TableParagraph"/>
              <w:spacing w:before="1" w:line="240" w:lineRule="auto"/>
              <w:ind w:left="41" w:right="41"/>
            </w:pPr>
            <w:r>
              <w:t>Report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governors</w:t>
            </w:r>
            <w:r>
              <w:rPr>
                <w:spacing w:val="-6"/>
              </w:rPr>
              <w:t xml:space="preserve"> </w:t>
            </w:r>
            <w:r>
              <w:t>shows</w:t>
            </w:r>
            <w:r>
              <w:rPr>
                <w:spacing w:val="-6"/>
              </w:rPr>
              <w:t xml:space="preserve"> </w:t>
            </w:r>
            <w:r>
              <w:t>no</w:t>
            </w:r>
            <w:r>
              <w:rPr>
                <w:spacing w:val="-2"/>
              </w:rPr>
              <w:t xml:space="preserve"> </w:t>
            </w:r>
            <w:r>
              <w:t>disadvantage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groups.</w:t>
            </w:r>
          </w:p>
        </w:tc>
      </w:tr>
      <w:tr w:rsidR="00BD5F80" w14:paraId="32DA6C06" w14:textId="77777777">
        <w:trPr>
          <w:trHeight w:val="808"/>
        </w:trPr>
        <w:tc>
          <w:tcPr>
            <w:tcW w:w="900" w:type="dxa"/>
          </w:tcPr>
          <w:p w14:paraId="501AB552" w14:textId="77777777" w:rsidR="00BD5F80" w:rsidRDefault="006B5027">
            <w:pPr>
              <w:pStyle w:val="TableParagraph"/>
              <w:spacing w:line="341" w:lineRule="exact"/>
              <w:ind w:left="15" w:right="2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9" w:type="dxa"/>
          </w:tcPr>
          <w:p w14:paraId="2BAAED65" w14:textId="77777777" w:rsidR="00BD5F80" w:rsidRDefault="006B5027">
            <w:pPr>
              <w:pStyle w:val="TableParagraph"/>
              <w:spacing w:line="341" w:lineRule="exact"/>
              <w:ind w:left="21" w:right="6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7" w:type="dxa"/>
          </w:tcPr>
          <w:p w14:paraId="57621707" w14:textId="77777777" w:rsidR="00BD5F80" w:rsidRDefault="006B5027">
            <w:pPr>
              <w:pStyle w:val="TableParagraph"/>
              <w:spacing w:line="341" w:lineRule="exact"/>
              <w:ind w:right="4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902" w:type="dxa"/>
          </w:tcPr>
          <w:p w14:paraId="691A517D" w14:textId="77777777" w:rsidR="00BD5F80" w:rsidRDefault="006B5027">
            <w:pPr>
              <w:pStyle w:val="TableParagraph"/>
              <w:spacing w:line="341" w:lineRule="exact"/>
              <w:ind w:left="25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898" w:type="dxa"/>
          </w:tcPr>
          <w:p w14:paraId="31B52278" w14:textId="77777777" w:rsidR="00BD5F80" w:rsidRDefault="006B5027">
            <w:pPr>
              <w:pStyle w:val="TableParagraph"/>
              <w:spacing w:line="341" w:lineRule="exact"/>
              <w:ind w:right="3"/>
              <w:rPr>
                <w:rFonts w:ascii="Wingdings" w:hAnsi="Wingdings"/>
                <w:sz w:val="32"/>
              </w:rPr>
            </w:pPr>
            <w:r>
              <w:rPr>
                <w:rFonts w:ascii="Wingdings" w:hAnsi="Wingdings"/>
                <w:spacing w:val="-10"/>
                <w:sz w:val="32"/>
              </w:rPr>
              <w:t></w:t>
            </w:r>
          </w:p>
        </w:tc>
        <w:tc>
          <w:tcPr>
            <w:tcW w:w="5141" w:type="dxa"/>
          </w:tcPr>
          <w:p w14:paraId="0CF82B51" w14:textId="77777777" w:rsidR="00BD5F80" w:rsidRDefault="006B5027">
            <w:pPr>
              <w:pStyle w:val="TableParagraph"/>
              <w:spacing w:before="3" w:line="237" w:lineRule="auto"/>
              <w:ind w:left="122" w:right="335"/>
              <w:jc w:val="left"/>
            </w:pPr>
            <w:r>
              <w:t>Monitoring by groups of participation and access to extra-curricular</w:t>
            </w:r>
            <w:r>
              <w:rPr>
                <w:spacing w:val="-12"/>
              </w:rPr>
              <w:t xml:space="preserve"> </w:t>
            </w:r>
            <w:r>
              <w:t>opportunities,</w:t>
            </w:r>
            <w:r>
              <w:rPr>
                <w:spacing w:val="-7"/>
              </w:rPr>
              <w:t xml:space="preserve"> </w:t>
            </w:r>
            <w:r>
              <w:t>including</w:t>
            </w:r>
            <w:r>
              <w:rPr>
                <w:spacing w:val="-9"/>
              </w:rPr>
              <w:t xml:space="preserve"> </w:t>
            </w:r>
            <w:r>
              <w:t>after</w:t>
            </w:r>
            <w:r>
              <w:rPr>
                <w:spacing w:val="-11"/>
              </w:rPr>
              <w:t xml:space="preserve"> </w:t>
            </w:r>
            <w:proofErr w:type="gramStart"/>
            <w:r>
              <w:t>school</w:t>
            </w:r>
            <w:proofErr w:type="gramEnd"/>
          </w:p>
          <w:p w14:paraId="27A26E1C" w14:textId="77777777" w:rsidR="00BD5F80" w:rsidRDefault="006B5027">
            <w:pPr>
              <w:pStyle w:val="TableParagraph"/>
              <w:spacing w:line="253" w:lineRule="exact"/>
              <w:ind w:left="122"/>
              <w:jc w:val="left"/>
            </w:pPr>
            <w:r>
              <w:t>clubs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residential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visits.</w:t>
            </w:r>
          </w:p>
        </w:tc>
        <w:tc>
          <w:tcPr>
            <w:tcW w:w="5144" w:type="dxa"/>
          </w:tcPr>
          <w:p w14:paraId="1D66FE0B" w14:textId="77777777" w:rsidR="00BD5F80" w:rsidRDefault="006B5027">
            <w:pPr>
              <w:pStyle w:val="TableParagraph"/>
              <w:spacing w:before="3" w:line="237" w:lineRule="auto"/>
              <w:ind w:left="125" w:right="364"/>
              <w:jc w:val="left"/>
            </w:pPr>
            <w:r>
              <w:t>All</w:t>
            </w:r>
            <w:r>
              <w:rPr>
                <w:spacing w:val="-4"/>
              </w:rPr>
              <w:t xml:space="preserve"> </w:t>
            </w:r>
            <w:r>
              <w:t>groups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7"/>
              </w:rPr>
              <w:t xml:space="preserve"> </w:t>
            </w:r>
            <w:r>
              <w:t>learners</w:t>
            </w:r>
            <w:r>
              <w:rPr>
                <w:spacing w:val="-4"/>
              </w:rPr>
              <w:t xml:space="preserve"> </w:t>
            </w:r>
            <w:r>
              <w:t>have</w:t>
            </w:r>
            <w:r>
              <w:rPr>
                <w:spacing w:val="-6"/>
              </w:rPr>
              <w:t xml:space="preserve"> </w:t>
            </w:r>
            <w:r>
              <w:t>equal</w:t>
            </w:r>
            <w:r>
              <w:rPr>
                <w:spacing w:val="-4"/>
              </w:rPr>
              <w:t xml:space="preserve"> </w:t>
            </w:r>
            <w:r>
              <w:t>or</w:t>
            </w:r>
            <w:r>
              <w:rPr>
                <w:spacing w:val="-4"/>
              </w:rPr>
              <w:t xml:space="preserve"> </w:t>
            </w:r>
            <w:r>
              <w:t>better</w:t>
            </w:r>
            <w:r>
              <w:rPr>
                <w:spacing w:val="-4"/>
              </w:rPr>
              <w:t xml:space="preserve"> </w:t>
            </w:r>
            <w:r>
              <w:t>access</w:t>
            </w:r>
            <w:r>
              <w:rPr>
                <w:spacing w:val="-6"/>
              </w:rPr>
              <w:t xml:space="preserve"> </w:t>
            </w:r>
            <w:r>
              <w:t>to extra-curricular opportunities, with finance and</w:t>
            </w:r>
          </w:p>
          <w:p w14:paraId="132CA59E" w14:textId="77777777" w:rsidR="00BD5F80" w:rsidRDefault="006B5027">
            <w:pPr>
              <w:pStyle w:val="TableParagraph"/>
              <w:spacing w:line="253" w:lineRule="exact"/>
              <w:ind w:left="125"/>
              <w:jc w:val="left"/>
            </w:pPr>
            <w:r>
              <w:t>stereotype</w:t>
            </w:r>
            <w:r>
              <w:rPr>
                <w:spacing w:val="-6"/>
              </w:rPr>
              <w:t xml:space="preserve"> </w:t>
            </w:r>
            <w:r>
              <w:t>barriers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removed.</w:t>
            </w:r>
          </w:p>
        </w:tc>
      </w:tr>
    </w:tbl>
    <w:p w14:paraId="006F02EB" w14:textId="77777777" w:rsidR="006B5027" w:rsidRDefault="006B5027"/>
    <w:sectPr w:rsidR="00000000">
      <w:pgSz w:w="16850" w:h="11920" w:orient="landscape"/>
      <w:pgMar w:top="1100" w:right="90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392A76"/>
    <w:multiLevelType w:val="hybridMultilevel"/>
    <w:tmpl w:val="6E9E1832"/>
    <w:lvl w:ilvl="0" w:tplc="9A064F30">
      <w:numFmt w:val="bullet"/>
      <w:lvlText w:val=""/>
      <w:lvlJc w:val="left"/>
      <w:pPr>
        <w:ind w:left="83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40C2A048">
      <w:numFmt w:val="bullet"/>
      <w:lvlText w:val="•"/>
      <w:lvlJc w:val="left"/>
      <w:pPr>
        <w:ind w:left="1494" w:hanging="363"/>
      </w:pPr>
      <w:rPr>
        <w:rFonts w:hint="default"/>
        <w:lang w:val="en-US" w:eastAsia="en-US" w:bidi="ar-SA"/>
      </w:rPr>
    </w:lvl>
    <w:lvl w:ilvl="2" w:tplc="5A9A22D4">
      <w:numFmt w:val="bullet"/>
      <w:lvlText w:val="•"/>
      <w:lvlJc w:val="left"/>
      <w:pPr>
        <w:ind w:left="2149" w:hanging="363"/>
      </w:pPr>
      <w:rPr>
        <w:rFonts w:hint="default"/>
        <w:lang w:val="en-US" w:eastAsia="en-US" w:bidi="ar-SA"/>
      </w:rPr>
    </w:lvl>
    <w:lvl w:ilvl="3" w:tplc="A2668BAE">
      <w:numFmt w:val="bullet"/>
      <w:lvlText w:val="•"/>
      <w:lvlJc w:val="left"/>
      <w:pPr>
        <w:ind w:left="2804" w:hanging="363"/>
      </w:pPr>
      <w:rPr>
        <w:rFonts w:hint="default"/>
        <w:lang w:val="en-US" w:eastAsia="en-US" w:bidi="ar-SA"/>
      </w:rPr>
    </w:lvl>
    <w:lvl w:ilvl="4" w:tplc="FC841446">
      <w:numFmt w:val="bullet"/>
      <w:lvlText w:val="•"/>
      <w:lvlJc w:val="left"/>
      <w:pPr>
        <w:ind w:left="3459" w:hanging="363"/>
      </w:pPr>
      <w:rPr>
        <w:rFonts w:hint="default"/>
        <w:lang w:val="en-US" w:eastAsia="en-US" w:bidi="ar-SA"/>
      </w:rPr>
    </w:lvl>
    <w:lvl w:ilvl="5" w:tplc="3CCA8A52">
      <w:numFmt w:val="bullet"/>
      <w:lvlText w:val="•"/>
      <w:lvlJc w:val="left"/>
      <w:pPr>
        <w:ind w:left="4114" w:hanging="363"/>
      </w:pPr>
      <w:rPr>
        <w:rFonts w:hint="default"/>
        <w:lang w:val="en-US" w:eastAsia="en-US" w:bidi="ar-SA"/>
      </w:rPr>
    </w:lvl>
    <w:lvl w:ilvl="6" w:tplc="FAF06672">
      <w:numFmt w:val="bullet"/>
      <w:lvlText w:val="•"/>
      <w:lvlJc w:val="left"/>
      <w:pPr>
        <w:ind w:left="4768" w:hanging="363"/>
      </w:pPr>
      <w:rPr>
        <w:rFonts w:hint="default"/>
        <w:lang w:val="en-US" w:eastAsia="en-US" w:bidi="ar-SA"/>
      </w:rPr>
    </w:lvl>
    <w:lvl w:ilvl="7" w:tplc="B18E14BC">
      <w:numFmt w:val="bullet"/>
      <w:lvlText w:val="•"/>
      <w:lvlJc w:val="left"/>
      <w:pPr>
        <w:ind w:left="5423" w:hanging="363"/>
      </w:pPr>
      <w:rPr>
        <w:rFonts w:hint="default"/>
        <w:lang w:val="en-US" w:eastAsia="en-US" w:bidi="ar-SA"/>
      </w:rPr>
    </w:lvl>
    <w:lvl w:ilvl="8" w:tplc="B630F0DC">
      <w:numFmt w:val="bullet"/>
      <w:lvlText w:val="•"/>
      <w:lvlJc w:val="left"/>
      <w:pPr>
        <w:ind w:left="6078" w:hanging="363"/>
      </w:pPr>
      <w:rPr>
        <w:rFonts w:hint="default"/>
        <w:lang w:val="en-US" w:eastAsia="en-US" w:bidi="ar-SA"/>
      </w:rPr>
    </w:lvl>
  </w:abstractNum>
  <w:abstractNum w:abstractNumId="1" w15:restartNumberingAfterBreak="0">
    <w:nsid w:val="6C886182"/>
    <w:multiLevelType w:val="hybridMultilevel"/>
    <w:tmpl w:val="0C80C71E"/>
    <w:lvl w:ilvl="0" w:tplc="82AC622C">
      <w:numFmt w:val="bullet"/>
      <w:lvlText w:val=""/>
      <w:lvlJc w:val="left"/>
      <w:pPr>
        <w:ind w:left="837" w:hanging="363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BF20D41C">
      <w:numFmt w:val="bullet"/>
      <w:lvlText w:val="•"/>
      <w:lvlJc w:val="left"/>
      <w:pPr>
        <w:ind w:left="1494" w:hanging="363"/>
      </w:pPr>
      <w:rPr>
        <w:rFonts w:hint="default"/>
        <w:lang w:val="en-US" w:eastAsia="en-US" w:bidi="ar-SA"/>
      </w:rPr>
    </w:lvl>
    <w:lvl w:ilvl="2" w:tplc="BC50D912">
      <w:numFmt w:val="bullet"/>
      <w:lvlText w:val="•"/>
      <w:lvlJc w:val="left"/>
      <w:pPr>
        <w:ind w:left="2149" w:hanging="363"/>
      </w:pPr>
      <w:rPr>
        <w:rFonts w:hint="default"/>
        <w:lang w:val="en-US" w:eastAsia="en-US" w:bidi="ar-SA"/>
      </w:rPr>
    </w:lvl>
    <w:lvl w:ilvl="3" w:tplc="454CCBDA">
      <w:numFmt w:val="bullet"/>
      <w:lvlText w:val="•"/>
      <w:lvlJc w:val="left"/>
      <w:pPr>
        <w:ind w:left="2804" w:hanging="363"/>
      </w:pPr>
      <w:rPr>
        <w:rFonts w:hint="default"/>
        <w:lang w:val="en-US" w:eastAsia="en-US" w:bidi="ar-SA"/>
      </w:rPr>
    </w:lvl>
    <w:lvl w:ilvl="4" w:tplc="0E60E5C8">
      <w:numFmt w:val="bullet"/>
      <w:lvlText w:val="•"/>
      <w:lvlJc w:val="left"/>
      <w:pPr>
        <w:ind w:left="3459" w:hanging="363"/>
      </w:pPr>
      <w:rPr>
        <w:rFonts w:hint="default"/>
        <w:lang w:val="en-US" w:eastAsia="en-US" w:bidi="ar-SA"/>
      </w:rPr>
    </w:lvl>
    <w:lvl w:ilvl="5" w:tplc="AB02F35C">
      <w:numFmt w:val="bullet"/>
      <w:lvlText w:val="•"/>
      <w:lvlJc w:val="left"/>
      <w:pPr>
        <w:ind w:left="4114" w:hanging="363"/>
      </w:pPr>
      <w:rPr>
        <w:rFonts w:hint="default"/>
        <w:lang w:val="en-US" w:eastAsia="en-US" w:bidi="ar-SA"/>
      </w:rPr>
    </w:lvl>
    <w:lvl w:ilvl="6" w:tplc="C29A0412">
      <w:numFmt w:val="bullet"/>
      <w:lvlText w:val="•"/>
      <w:lvlJc w:val="left"/>
      <w:pPr>
        <w:ind w:left="4768" w:hanging="363"/>
      </w:pPr>
      <w:rPr>
        <w:rFonts w:hint="default"/>
        <w:lang w:val="en-US" w:eastAsia="en-US" w:bidi="ar-SA"/>
      </w:rPr>
    </w:lvl>
    <w:lvl w:ilvl="7" w:tplc="5FC0CC6C">
      <w:numFmt w:val="bullet"/>
      <w:lvlText w:val="•"/>
      <w:lvlJc w:val="left"/>
      <w:pPr>
        <w:ind w:left="5423" w:hanging="363"/>
      </w:pPr>
      <w:rPr>
        <w:rFonts w:hint="default"/>
        <w:lang w:val="en-US" w:eastAsia="en-US" w:bidi="ar-SA"/>
      </w:rPr>
    </w:lvl>
    <w:lvl w:ilvl="8" w:tplc="F7FC1E38">
      <w:numFmt w:val="bullet"/>
      <w:lvlText w:val="•"/>
      <w:lvlJc w:val="left"/>
      <w:pPr>
        <w:ind w:left="6078" w:hanging="363"/>
      </w:pPr>
      <w:rPr>
        <w:rFonts w:hint="default"/>
        <w:lang w:val="en-US" w:eastAsia="en-US" w:bidi="ar-SA"/>
      </w:rPr>
    </w:lvl>
  </w:abstractNum>
  <w:num w:numId="1" w16cid:durableId="724572289">
    <w:abstractNumId w:val="0"/>
  </w:num>
  <w:num w:numId="2" w16cid:durableId="1176652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F80"/>
    <w:rsid w:val="006B5027"/>
    <w:rsid w:val="00BD5F80"/>
    <w:rsid w:val="00E50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44DAC"/>
  <w15:docId w15:val="{C2FAC593-6C4B-4A65-9F1E-6A46EBE10E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rlito" w:eastAsia="Carlito" w:hAnsi="Carlito" w:cs="Carlit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339" w:lineRule="exact"/>
      <w:ind w:left="28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409</Words>
  <Characters>2332</Characters>
  <Application>Microsoft Office Word</Application>
  <DocSecurity>0</DocSecurity>
  <Lines>19</Lines>
  <Paragraphs>5</Paragraphs>
  <ScaleCrop>false</ScaleCrop>
  <Company/>
  <LinksUpToDate>false</LinksUpToDate>
  <CharactersWithSpaces>2736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Sally Applebee</cp:lastModifiedBy>
  <cp:revision>2</cp:revision>
  <dcterms:created xsi:type="dcterms:W3CDTF">2024-05-14T18:24:00Z</dcterms:created>
  <dcterms:modified xsi:type="dcterms:W3CDTF">2024-05-14T18:24:00Z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2022-08-13T00:00:00Z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2024-05-14T00:00:00Z</vt:filetime>
  </property>
  <property fmtid="{D5CDD505-2E9C-101B-9397-08002B2CF9AE}" pid="5" name="Producer">
    <vt:lpwstr>3-Heights(TM) PDF Security Shell 4.8.25.2 (http://www.pdf-tools.com)</vt:lpwstr>
  </property>
</Properties>
</file>